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ED" w:rsidRDefault="007D3210">
      <w:pPr>
        <w:rPr>
          <w:noProof/>
        </w:rPr>
        <w:sectPr w:rsidR="00C23BED" w:rsidSect="006175BC">
          <w:pgSz w:w="12240" w:h="15840"/>
          <w:pgMar w:top="0" w:right="720" w:bottom="-37" w:left="720" w:header="720" w:footer="720" w:gutter="0"/>
          <w:cols w:space="720"/>
        </w:sect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15875" distL="118745" distR="118745" simplePos="0" relativeHeight="251670529" behindDoc="1" locked="0" layoutInCell="1" allowOverlap="1" wp14:anchorId="19D44D0C" wp14:editId="2D428376">
            <wp:simplePos x="0" y="0"/>
            <wp:positionH relativeFrom="page">
              <wp:posOffset>200025</wp:posOffset>
            </wp:positionH>
            <wp:positionV relativeFrom="page">
              <wp:posOffset>3200400</wp:posOffset>
            </wp:positionV>
            <wp:extent cx="3804920" cy="4870450"/>
            <wp:effectExtent l="57150" t="57150" r="62230" b="63500"/>
            <wp:wrapNone/>
            <wp:docPr id="30" name="Placehol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laceholder-base---neutral.png"/>
                    <pic:cNvPicPr/>
                  </pic:nvPicPr>
                  <pic:blipFill>
                    <a:blip r:embed="rId10"/>
                    <a:srcRect l="26736" r="30013"/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4870450"/>
                    </a:xfrm>
                    <a:prstGeom prst="roundRect">
                      <a:avLst/>
                    </a:prstGeom>
                    <a:ln w="57150" cmpd="sng">
                      <a:solidFill>
                        <a:srgbClr val="495C78">
                          <a:alpha val="87000"/>
                        </a:srgbClr>
                      </a:solidFill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E851F" wp14:editId="3C15B8CC">
                <wp:simplePos x="0" y="0"/>
                <wp:positionH relativeFrom="page">
                  <wp:posOffset>3800475</wp:posOffset>
                </wp:positionH>
                <wp:positionV relativeFrom="page">
                  <wp:posOffset>3143250</wp:posOffset>
                </wp:positionV>
                <wp:extent cx="3836670" cy="4314825"/>
                <wp:effectExtent l="19050" t="19050" r="30480" b="476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4314825"/>
                        </a:xfrm>
                        <a:prstGeom prst="roundRect">
                          <a:avLst>
                            <a:gd name="adj" fmla="val 25653"/>
                          </a:avLst>
                        </a:prstGeom>
                        <a:gradFill flip="none" rotWithShape="1">
                          <a:gsLst>
                            <a:gs pos="0">
                              <a:srgbClr val="FF9B3C"/>
                            </a:gs>
                            <a:gs pos="17000">
                              <a:srgbClr val="F7DB3A"/>
                            </a:gs>
                            <a:gs pos="65000">
                              <a:srgbClr val="FFE163"/>
                            </a:gs>
                            <a:gs pos="94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57150" cmpd="sng">
                          <a:solidFill>
                            <a:srgbClr val="495C78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39B67F" id="AutoShape 3" o:spid="_x0000_s1026" style="position:absolute;margin-left:299.25pt;margin-top:247.5pt;width:302.1pt;height:3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68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" fillcolor="#ff9b3c" strokecolor="#495c78" strokeweight="4.5pt">
                <v:fill color2="#fcf5c6 [663]" rotate="t" angle="90" colors="0 #ff9b3c;11141f #f7db3a;42598f #ffe163;61604f #fcf6c6" focus="100%" type="gradient"/>
                <v:textbox inset=",7.2pt,,7.2pt"/>
                <w10:wrap anchorx="page" anchory="page"/>
              </v:round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382A9" wp14:editId="6BEA8A58">
                <wp:simplePos x="0" y="0"/>
                <wp:positionH relativeFrom="margin">
                  <wp:align>right</wp:align>
                </wp:positionH>
                <wp:positionV relativeFrom="page">
                  <wp:posOffset>8328660</wp:posOffset>
                </wp:positionV>
                <wp:extent cx="6950710" cy="1511300"/>
                <wp:effectExtent l="0" t="0" r="0" b="12700"/>
                <wp:wrapTight wrapText="bothSides">
                  <wp:wrapPolygon edited="0">
                    <wp:start x="118" y="0"/>
                    <wp:lineTo x="118" y="21509"/>
                    <wp:lineTo x="21430" y="21509"/>
                    <wp:lineTo x="21430" y="0"/>
                    <wp:lineTo x="118" y="0"/>
                  </wp:wrapPolygon>
                </wp:wrapTight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8941D1" w:rsidRPr="00E77187" w:rsidRDefault="008941D1" w:rsidP="007860AE">
                            <w:pPr>
                              <w:pStyle w:val="Heading1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 w:rsidRPr="00E77187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TO JOIN SCHOOL BANDS, CONCERT BANDS &amp; VOCAL ENSEMBLES PERFORM IN CONCERTS AND SCHOOL EVENTS</w:t>
                            </w:r>
                          </w:p>
                          <w:p w:rsidR="008941D1" w:rsidRPr="00E77187" w:rsidRDefault="008941D1" w:rsidP="00513901">
                            <w:pPr>
                              <w:pStyle w:val="Heading1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 w:rsidRPr="00E77187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SPACES LIMITED. ENROLMENTS WELCOME </w:t>
                            </w:r>
                          </w:p>
                          <w:p w:rsidR="008941D1" w:rsidRDefault="00CB636F" w:rsidP="00513901">
                            <w:pPr>
                              <w:pStyle w:val="Heading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Enquiries  ph: 03 9223 1400</w:t>
                            </w:r>
                          </w:p>
                          <w:p w:rsidR="008941D1" w:rsidRDefault="008941D1" w:rsidP="00513901">
                            <w:pPr>
                              <w:pStyle w:val="Heading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941D1" w:rsidRDefault="008941D1" w:rsidP="00513901">
                            <w:pPr>
                              <w:pStyle w:val="Heading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941D1" w:rsidRDefault="008941D1" w:rsidP="00513901">
                            <w:pPr>
                              <w:pStyle w:val="Heading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941D1" w:rsidRDefault="008941D1" w:rsidP="00513901">
                            <w:pPr>
                              <w:pStyle w:val="Heading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941D1" w:rsidRDefault="008941D1" w:rsidP="00513901">
                            <w:pPr>
                              <w:pStyle w:val="Heading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941D1" w:rsidRDefault="008941D1" w:rsidP="00513901">
                            <w:pPr>
                              <w:pStyle w:val="Heading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941D1" w:rsidRDefault="008941D1" w:rsidP="00513901">
                            <w:pPr>
                              <w:pStyle w:val="Heading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941D1" w:rsidRDefault="008941D1" w:rsidP="00513901">
                            <w:pPr>
                              <w:pStyle w:val="Heading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941D1" w:rsidRDefault="008941D1" w:rsidP="00513901">
                            <w:pPr>
                              <w:pStyle w:val="Heading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941D1" w:rsidRPr="00513901" w:rsidRDefault="008941D1" w:rsidP="00513901">
                            <w:pPr>
                              <w:pStyle w:val="Heading1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382A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96.1pt;margin-top:655.8pt;width:547.3pt;height:119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" filled="f" stroked="f">
                <v:textbox inset=",0,,0">
                  <w:txbxContent>
                    <w:p w:rsidR="008941D1" w:rsidRPr="00E77187" w:rsidRDefault="008941D1" w:rsidP="007860AE">
                      <w:pPr>
                        <w:pStyle w:val="Heading1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 w:rsidRPr="00E77187">
                        <w:rPr>
                          <w:rFonts w:ascii="Arial Narrow" w:hAnsi="Arial Narrow"/>
                          <w:b/>
                          <w:sz w:val="32"/>
                        </w:rPr>
                        <w:t>TO JOIN SCHOOL BANDS, CONCERT BANDS &amp; VOCAL ENSEMBLES PERFORM IN CONCERTS AND SCHOOL EVENTS</w:t>
                      </w:r>
                    </w:p>
                    <w:p w:rsidR="008941D1" w:rsidRPr="00E77187" w:rsidRDefault="008941D1" w:rsidP="00513901">
                      <w:pPr>
                        <w:pStyle w:val="Heading1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 w:rsidRPr="00E77187">
                        <w:rPr>
                          <w:rFonts w:ascii="Arial Narrow" w:hAnsi="Arial Narrow"/>
                          <w:b/>
                          <w:sz w:val="32"/>
                        </w:rPr>
                        <w:t xml:space="preserve">SPACES LIMITED. ENROLMENTS WELCOME </w:t>
                      </w:r>
                    </w:p>
                    <w:p w:rsidR="008941D1" w:rsidRDefault="00CB636F" w:rsidP="00513901">
                      <w:pPr>
                        <w:pStyle w:val="Heading1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Enquiries  ph: 03 9223 1400</w:t>
                      </w:r>
                      <w:bookmarkStart w:id="1" w:name="_GoBack"/>
                      <w:bookmarkEnd w:id="1"/>
                    </w:p>
                    <w:p w:rsidR="008941D1" w:rsidRDefault="008941D1" w:rsidP="00513901">
                      <w:pPr>
                        <w:pStyle w:val="Heading1"/>
                        <w:rPr>
                          <w:b/>
                          <w:sz w:val="32"/>
                        </w:rPr>
                      </w:pPr>
                    </w:p>
                    <w:p w:rsidR="008941D1" w:rsidRDefault="008941D1" w:rsidP="00513901">
                      <w:pPr>
                        <w:pStyle w:val="Heading1"/>
                        <w:rPr>
                          <w:b/>
                          <w:sz w:val="32"/>
                        </w:rPr>
                      </w:pPr>
                    </w:p>
                    <w:p w:rsidR="008941D1" w:rsidRDefault="008941D1" w:rsidP="00513901">
                      <w:pPr>
                        <w:pStyle w:val="Heading1"/>
                        <w:rPr>
                          <w:b/>
                          <w:sz w:val="32"/>
                        </w:rPr>
                      </w:pPr>
                    </w:p>
                    <w:p w:rsidR="008941D1" w:rsidRDefault="008941D1" w:rsidP="00513901">
                      <w:pPr>
                        <w:pStyle w:val="Heading1"/>
                        <w:rPr>
                          <w:b/>
                          <w:sz w:val="32"/>
                        </w:rPr>
                      </w:pPr>
                    </w:p>
                    <w:p w:rsidR="008941D1" w:rsidRDefault="008941D1" w:rsidP="00513901">
                      <w:pPr>
                        <w:pStyle w:val="Heading1"/>
                        <w:rPr>
                          <w:b/>
                          <w:sz w:val="32"/>
                        </w:rPr>
                      </w:pPr>
                    </w:p>
                    <w:p w:rsidR="008941D1" w:rsidRDefault="008941D1" w:rsidP="00513901">
                      <w:pPr>
                        <w:pStyle w:val="Heading1"/>
                        <w:rPr>
                          <w:b/>
                          <w:sz w:val="32"/>
                        </w:rPr>
                      </w:pPr>
                    </w:p>
                    <w:p w:rsidR="008941D1" w:rsidRDefault="008941D1" w:rsidP="00513901">
                      <w:pPr>
                        <w:pStyle w:val="Heading1"/>
                        <w:rPr>
                          <w:b/>
                          <w:sz w:val="32"/>
                        </w:rPr>
                      </w:pPr>
                    </w:p>
                    <w:p w:rsidR="008941D1" w:rsidRDefault="008941D1" w:rsidP="00513901">
                      <w:pPr>
                        <w:pStyle w:val="Heading1"/>
                        <w:rPr>
                          <w:b/>
                          <w:sz w:val="32"/>
                        </w:rPr>
                      </w:pPr>
                    </w:p>
                    <w:p w:rsidR="008941D1" w:rsidRDefault="008941D1" w:rsidP="00513901">
                      <w:pPr>
                        <w:pStyle w:val="Heading1"/>
                        <w:rPr>
                          <w:b/>
                          <w:sz w:val="32"/>
                        </w:rPr>
                      </w:pPr>
                    </w:p>
                    <w:p w:rsidR="008941D1" w:rsidRPr="00513901" w:rsidRDefault="008941D1" w:rsidP="00513901">
                      <w:pPr>
                        <w:pStyle w:val="Heading1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244CA" wp14:editId="12A5F757">
                <wp:simplePos x="0" y="0"/>
                <wp:positionH relativeFrom="page">
                  <wp:posOffset>361950</wp:posOffset>
                </wp:positionH>
                <wp:positionV relativeFrom="margin">
                  <wp:posOffset>7496174</wp:posOffset>
                </wp:positionV>
                <wp:extent cx="6921500" cy="2524125"/>
                <wp:effectExtent l="19050" t="19050" r="1270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0" cy="2524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5C78"/>
                        </a:solidFill>
                        <a:ln w="38100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8941D1" w:rsidRPr="00CC4E40" w:rsidRDefault="008941D1" w:rsidP="00D94C7F">
                            <w:pPr>
                              <w:pStyle w:val="Exclamation"/>
                              <w:jc w:val="left"/>
                              <w:rPr>
                                <w:sz w:val="24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244CA" id="AutoShape 2" o:spid="_x0000_s1027" style="position:absolute;margin-left:28.5pt;margin-top:590.25pt;width:545pt;height:1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" fillcolor="#495c78" strokeweight="3pt">
                <v:textbox inset=",0,,7.2pt">
                  <w:txbxContent>
                    <w:p w:rsidR="008941D1" w:rsidRPr="00CC4E40" w:rsidRDefault="008941D1" w:rsidP="00D94C7F">
                      <w:pPr>
                        <w:pStyle w:val="Exclamation"/>
                        <w:jc w:val="left"/>
                        <w:rPr>
                          <w:sz w:val="24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505BB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2577" behindDoc="1" locked="0" layoutInCell="1" allowOverlap="1" wp14:anchorId="48E72D0C" wp14:editId="67B8063D">
                <wp:simplePos x="0" y="0"/>
                <wp:positionH relativeFrom="margin">
                  <wp:align>center</wp:align>
                </wp:positionH>
                <wp:positionV relativeFrom="page">
                  <wp:posOffset>1724025</wp:posOffset>
                </wp:positionV>
                <wp:extent cx="7406640" cy="1447800"/>
                <wp:effectExtent l="19050" t="19050" r="2286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6640" cy="1447800"/>
                        </a:xfrm>
                        <a:prstGeom prst="rect">
                          <a:avLst/>
                        </a:prstGeom>
                        <a:solidFill>
                          <a:srgbClr val="495C78">
                            <a:alpha val="77000"/>
                          </a:srgbClr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FD5" w:rsidRDefault="008941D1" w:rsidP="00981FD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 w:rsidRPr="0051390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DO YOU LOVE MUSIC? WOULD YOU LIKE TO LEARN TO SING OR PLAY AN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 xml:space="preserve"> INSTRUMENT LIKE YOUR FAVOURITE </w:t>
                            </w:r>
                            <w:r w:rsidRPr="0051390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MUSICIANS?</w:t>
                            </w:r>
                          </w:p>
                          <w:p w:rsidR="008941D1" w:rsidRPr="00513901" w:rsidRDefault="008941D1" w:rsidP="00981FD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 w:rsidRPr="0051390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CLTC OFFERS PRIVATE TUITION WI</w:t>
                            </w:r>
                            <w:r w:rsidR="00981FD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TH SPECIALIST TEACHERS FOR YEAR</w:t>
                            </w:r>
                            <w:r w:rsidRPr="0051390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E515F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4</w:t>
                            </w:r>
                            <w:r w:rsidRPr="0051390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 xml:space="preserve"> – YEAR 12 STUDENTS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72D0C" id="Text Box 14" o:spid="_x0000_s1028" type="#_x0000_t202" style="position:absolute;margin-left:0;margin-top:135.75pt;width:583.2pt;height:114pt;z-index:-25164390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" fillcolor="#495c78" strokecolor="black [3213]" strokeweight="3pt">
                <v:fill opacity="50372f"/>
                <v:textbox>
                  <w:txbxContent>
                    <w:p w:rsidR="00981FD5" w:rsidRDefault="008941D1" w:rsidP="00981FD5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2"/>
                        </w:rPr>
                      </w:pPr>
                      <w:r w:rsidRPr="00513901"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2"/>
                        </w:rPr>
                        <w:t>DO YOU LOVE MUSIC? WOULD YOU LIKE TO LEARN TO SING OR PLAY AN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2"/>
                        </w:rPr>
                        <w:t xml:space="preserve"> INSTRUMENT LIKE YOUR FAVOURITE </w:t>
                      </w:r>
                      <w:r w:rsidRPr="00513901"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2"/>
                        </w:rPr>
                        <w:t>MUSICIANS?</w:t>
                      </w:r>
                    </w:p>
                    <w:p w:rsidR="008941D1" w:rsidRPr="00513901" w:rsidRDefault="008941D1" w:rsidP="00981FD5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2"/>
                        </w:rPr>
                      </w:pPr>
                      <w:r w:rsidRPr="00513901"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2"/>
                        </w:rPr>
                        <w:t>CLTC OFFERS PRIVATE TUITION WI</w:t>
                      </w:r>
                      <w:r w:rsidR="00981FD5"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2"/>
                        </w:rPr>
                        <w:t>TH SPECIALIST TEACHERS FOR YEAR</w:t>
                      </w:r>
                      <w:r w:rsidRPr="00513901"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2"/>
                        </w:rPr>
                        <w:t xml:space="preserve"> </w:t>
                      </w:r>
                      <w:r w:rsidR="00E515FC"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2"/>
                        </w:rPr>
                        <w:t>4</w:t>
                      </w:r>
                      <w:r w:rsidRPr="00513901"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2"/>
                        </w:rPr>
                        <w:t xml:space="preserve"> – YEAR 12 STUDENTS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D553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F4F57" wp14:editId="6B737F4A">
                <wp:simplePos x="0" y="0"/>
                <wp:positionH relativeFrom="page">
                  <wp:posOffset>3876674</wp:posOffset>
                </wp:positionH>
                <wp:positionV relativeFrom="page">
                  <wp:posOffset>4067175</wp:posOffset>
                </wp:positionV>
                <wp:extent cx="3552825" cy="36328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632835"/>
                        </a:xfrm>
                        <a:prstGeom prst="rect">
                          <a:avLst/>
                        </a:prstGeom>
                        <a:solidFill>
                          <a:srgbClr val="495C78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8941D1" w:rsidRPr="0045045B" w:rsidRDefault="008941D1" w:rsidP="00D94C7F">
                            <w:pPr>
                              <w:pStyle w:val="Date"/>
                              <w:rPr>
                                <w:color w:val="21301E"/>
                                <w:sz w:val="44"/>
                              </w:rPr>
                            </w:pPr>
                            <w:r w:rsidRPr="0045045B">
                              <w:rPr>
                                <w:color w:val="21301E"/>
                                <w:sz w:val="44"/>
                              </w:rPr>
                              <w:t>DRUMKIT</w:t>
                            </w:r>
                          </w:p>
                          <w:p w:rsidR="008941D1" w:rsidRPr="0045045B" w:rsidRDefault="008941D1" w:rsidP="00D94C7F">
                            <w:pPr>
                              <w:pStyle w:val="Date"/>
                              <w:rPr>
                                <w:color w:val="21301E"/>
                                <w:sz w:val="44"/>
                              </w:rPr>
                            </w:pPr>
                            <w:r w:rsidRPr="0045045B">
                              <w:rPr>
                                <w:color w:val="21301E"/>
                                <w:sz w:val="44"/>
                              </w:rPr>
                              <w:t>GUITAR</w:t>
                            </w:r>
                          </w:p>
                          <w:p w:rsidR="008941D1" w:rsidRPr="0045045B" w:rsidRDefault="008941D1" w:rsidP="00D94C7F">
                            <w:pPr>
                              <w:pStyle w:val="Date"/>
                              <w:rPr>
                                <w:color w:val="21301E"/>
                                <w:sz w:val="44"/>
                              </w:rPr>
                            </w:pPr>
                            <w:r w:rsidRPr="0045045B">
                              <w:rPr>
                                <w:color w:val="21301E"/>
                                <w:sz w:val="44"/>
                              </w:rPr>
                              <w:t>BASS</w:t>
                            </w:r>
                          </w:p>
                          <w:p w:rsidR="008941D1" w:rsidRPr="0045045B" w:rsidRDefault="008941D1" w:rsidP="00D94C7F">
                            <w:pPr>
                              <w:pStyle w:val="Date"/>
                              <w:rPr>
                                <w:color w:val="21301E"/>
                                <w:sz w:val="44"/>
                              </w:rPr>
                            </w:pPr>
                            <w:r w:rsidRPr="0045045B">
                              <w:rPr>
                                <w:color w:val="21301E"/>
                                <w:sz w:val="44"/>
                              </w:rPr>
                              <w:t>TRUMPET</w:t>
                            </w:r>
                          </w:p>
                          <w:p w:rsidR="008941D1" w:rsidRPr="0045045B" w:rsidRDefault="008941D1" w:rsidP="00D94C7F">
                            <w:pPr>
                              <w:pStyle w:val="Date"/>
                              <w:rPr>
                                <w:color w:val="21301E"/>
                                <w:sz w:val="44"/>
                              </w:rPr>
                            </w:pPr>
                            <w:r w:rsidRPr="0045045B">
                              <w:rPr>
                                <w:color w:val="21301E"/>
                                <w:sz w:val="44"/>
                              </w:rPr>
                              <w:t>TROMBONE</w:t>
                            </w:r>
                          </w:p>
                          <w:p w:rsidR="008941D1" w:rsidRPr="0045045B" w:rsidRDefault="008941D1" w:rsidP="00D94C7F">
                            <w:pPr>
                              <w:pStyle w:val="Date"/>
                              <w:rPr>
                                <w:color w:val="21301E"/>
                                <w:sz w:val="44"/>
                              </w:rPr>
                            </w:pPr>
                            <w:r w:rsidRPr="0045045B">
                              <w:rPr>
                                <w:color w:val="21301E"/>
                                <w:sz w:val="44"/>
                              </w:rPr>
                              <w:t>SAXOPHONE</w:t>
                            </w:r>
                          </w:p>
                          <w:p w:rsidR="008941D1" w:rsidRPr="0045045B" w:rsidRDefault="008941D1" w:rsidP="00D94C7F">
                            <w:pPr>
                              <w:pStyle w:val="Date"/>
                              <w:rPr>
                                <w:color w:val="21301E"/>
                                <w:sz w:val="44"/>
                              </w:rPr>
                            </w:pPr>
                            <w:r w:rsidRPr="0045045B">
                              <w:rPr>
                                <w:color w:val="21301E"/>
                                <w:sz w:val="44"/>
                              </w:rPr>
                              <w:t>CLARINET</w:t>
                            </w:r>
                          </w:p>
                          <w:p w:rsidR="008941D1" w:rsidRPr="0045045B" w:rsidRDefault="008941D1" w:rsidP="00D94C7F">
                            <w:pPr>
                              <w:pStyle w:val="Date"/>
                              <w:rPr>
                                <w:color w:val="21301E"/>
                                <w:sz w:val="44"/>
                              </w:rPr>
                            </w:pPr>
                            <w:r w:rsidRPr="0045045B">
                              <w:rPr>
                                <w:color w:val="21301E"/>
                                <w:sz w:val="44"/>
                              </w:rPr>
                              <w:t>FLUTE</w:t>
                            </w:r>
                          </w:p>
                          <w:p w:rsidR="008941D1" w:rsidRPr="0045045B" w:rsidRDefault="008941D1" w:rsidP="00D94C7F">
                            <w:pPr>
                              <w:pStyle w:val="Date"/>
                              <w:rPr>
                                <w:color w:val="21301E"/>
                                <w:sz w:val="44"/>
                              </w:rPr>
                            </w:pPr>
                            <w:r w:rsidRPr="0045045B">
                              <w:rPr>
                                <w:color w:val="21301E"/>
                                <w:sz w:val="44"/>
                              </w:rPr>
                              <w:t>VOICE</w:t>
                            </w:r>
                          </w:p>
                          <w:p w:rsidR="008941D1" w:rsidRPr="0045045B" w:rsidRDefault="008941D1" w:rsidP="00D94C7F">
                            <w:pPr>
                              <w:pStyle w:val="Date"/>
                              <w:rPr>
                                <w:color w:val="21301E"/>
                                <w:sz w:val="48"/>
                                <w:szCs w:val="28"/>
                              </w:rPr>
                            </w:pPr>
                            <w:r w:rsidRPr="0045045B">
                              <w:rPr>
                                <w:color w:val="21301E"/>
                                <w:sz w:val="44"/>
                              </w:rPr>
                              <w:t xml:space="preserve">PIANO </w:t>
                            </w:r>
                          </w:p>
                          <w:p w:rsidR="008941D1" w:rsidRPr="0045045B" w:rsidRDefault="008941D1" w:rsidP="00D94C7F">
                            <w:pPr>
                              <w:pStyle w:val="Date"/>
                              <w:rPr>
                                <w:color w:val="21301E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F4F57" id="Text Box 18" o:spid="_x0000_s1029" type="#_x0000_t202" style="position:absolute;margin-left:305.25pt;margin-top:320.25pt;width:279.75pt;height:286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" fillcolor="#495c78" stroked="f">
                <v:fill opacity="0"/>
                <v:textbox inset=",0,,0">
                  <w:txbxContent>
                    <w:p w:rsidR="008941D1" w:rsidRPr="0045045B" w:rsidRDefault="008941D1" w:rsidP="00D94C7F">
                      <w:pPr>
                        <w:pStyle w:val="Date"/>
                        <w:rPr>
                          <w:color w:val="21301E"/>
                          <w:sz w:val="44"/>
                        </w:rPr>
                      </w:pPr>
                      <w:r w:rsidRPr="0045045B">
                        <w:rPr>
                          <w:color w:val="21301E"/>
                          <w:sz w:val="44"/>
                        </w:rPr>
                        <w:t>DRUMKIT</w:t>
                      </w:r>
                    </w:p>
                    <w:p w:rsidR="008941D1" w:rsidRPr="0045045B" w:rsidRDefault="008941D1" w:rsidP="00D94C7F">
                      <w:pPr>
                        <w:pStyle w:val="Date"/>
                        <w:rPr>
                          <w:color w:val="21301E"/>
                          <w:sz w:val="44"/>
                        </w:rPr>
                      </w:pPr>
                      <w:r w:rsidRPr="0045045B">
                        <w:rPr>
                          <w:color w:val="21301E"/>
                          <w:sz w:val="44"/>
                        </w:rPr>
                        <w:t>GUITAR</w:t>
                      </w:r>
                    </w:p>
                    <w:p w:rsidR="008941D1" w:rsidRPr="0045045B" w:rsidRDefault="008941D1" w:rsidP="00D94C7F">
                      <w:pPr>
                        <w:pStyle w:val="Date"/>
                        <w:rPr>
                          <w:color w:val="21301E"/>
                          <w:sz w:val="44"/>
                        </w:rPr>
                      </w:pPr>
                      <w:r w:rsidRPr="0045045B">
                        <w:rPr>
                          <w:color w:val="21301E"/>
                          <w:sz w:val="44"/>
                        </w:rPr>
                        <w:t>BASS</w:t>
                      </w:r>
                    </w:p>
                    <w:p w:rsidR="008941D1" w:rsidRPr="0045045B" w:rsidRDefault="008941D1" w:rsidP="00D94C7F">
                      <w:pPr>
                        <w:pStyle w:val="Date"/>
                        <w:rPr>
                          <w:color w:val="21301E"/>
                          <w:sz w:val="44"/>
                        </w:rPr>
                      </w:pPr>
                      <w:r w:rsidRPr="0045045B">
                        <w:rPr>
                          <w:color w:val="21301E"/>
                          <w:sz w:val="44"/>
                        </w:rPr>
                        <w:t>TRUMPET</w:t>
                      </w:r>
                    </w:p>
                    <w:p w:rsidR="008941D1" w:rsidRPr="0045045B" w:rsidRDefault="008941D1" w:rsidP="00D94C7F">
                      <w:pPr>
                        <w:pStyle w:val="Date"/>
                        <w:rPr>
                          <w:color w:val="21301E"/>
                          <w:sz w:val="44"/>
                        </w:rPr>
                      </w:pPr>
                      <w:r w:rsidRPr="0045045B">
                        <w:rPr>
                          <w:color w:val="21301E"/>
                          <w:sz w:val="44"/>
                        </w:rPr>
                        <w:t>TROMBONE</w:t>
                      </w:r>
                    </w:p>
                    <w:p w:rsidR="008941D1" w:rsidRPr="0045045B" w:rsidRDefault="008941D1" w:rsidP="00D94C7F">
                      <w:pPr>
                        <w:pStyle w:val="Date"/>
                        <w:rPr>
                          <w:color w:val="21301E"/>
                          <w:sz w:val="44"/>
                        </w:rPr>
                      </w:pPr>
                      <w:r w:rsidRPr="0045045B">
                        <w:rPr>
                          <w:color w:val="21301E"/>
                          <w:sz w:val="44"/>
                        </w:rPr>
                        <w:t>SAXOPHONE</w:t>
                      </w:r>
                    </w:p>
                    <w:p w:rsidR="008941D1" w:rsidRPr="0045045B" w:rsidRDefault="008941D1" w:rsidP="00D94C7F">
                      <w:pPr>
                        <w:pStyle w:val="Date"/>
                        <w:rPr>
                          <w:color w:val="21301E"/>
                          <w:sz w:val="44"/>
                        </w:rPr>
                      </w:pPr>
                      <w:r w:rsidRPr="0045045B">
                        <w:rPr>
                          <w:color w:val="21301E"/>
                          <w:sz w:val="44"/>
                        </w:rPr>
                        <w:t>CLARINET</w:t>
                      </w:r>
                      <w:bookmarkStart w:id="1" w:name="_GoBack"/>
                      <w:bookmarkEnd w:id="1"/>
                    </w:p>
                    <w:p w:rsidR="008941D1" w:rsidRPr="0045045B" w:rsidRDefault="008941D1" w:rsidP="00D94C7F">
                      <w:pPr>
                        <w:pStyle w:val="Date"/>
                        <w:rPr>
                          <w:color w:val="21301E"/>
                          <w:sz w:val="44"/>
                        </w:rPr>
                      </w:pPr>
                      <w:r w:rsidRPr="0045045B">
                        <w:rPr>
                          <w:color w:val="21301E"/>
                          <w:sz w:val="44"/>
                        </w:rPr>
                        <w:t>FLUTE</w:t>
                      </w:r>
                    </w:p>
                    <w:p w:rsidR="008941D1" w:rsidRPr="0045045B" w:rsidRDefault="008941D1" w:rsidP="00D94C7F">
                      <w:pPr>
                        <w:pStyle w:val="Date"/>
                        <w:rPr>
                          <w:color w:val="21301E"/>
                          <w:sz w:val="44"/>
                        </w:rPr>
                      </w:pPr>
                      <w:r w:rsidRPr="0045045B">
                        <w:rPr>
                          <w:color w:val="21301E"/>
                          <w:sz w:val="44"/>
                        </w:rPr>
                        <w:t>VOICE</w:t>
                      </w:r>
                    </w:p>
                    <w:p w:rsidR="008941D1" w:rsidRPr="0045045B" w:rsidRDefault="008941D1" w:rsidP="00D94C7F">
                      <w:pPr>
                        <w:pStyle w:val="Date"/>
                        <w:rPr>
                          <w:color w:val="21301E"/>
                          <w:sz w:val="48"/>
                          <w:szCs w:val="28"/>
                        </w:rPr>
                      </w:pPr>
                      <w:r w:rsidRPr="0045045B">
                        <w:rPr>
                          <w:color w:val="21301E"/>
                          <w:sz w:val="44"/>
                        </w:rPr>
                        <w:t xml:space="preserve">PIANO </w:t>
                      </w:r>
                    </w:p>
                    <w:p w:rsidR="008941D1" w:rsidRPr="0045045B" w:rsidRDefault="008941D1" w:rsidP="00D94C7F">
                      <w:pPr>
                        <w:pStyle w:val="Date"/>
                        <w:rPr>
                          <w:color w:val="21301E"/>
                          <w:sz w:val="44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1390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347EC" wp14:editId="38FB2EE5">
                <wp:simplePos x="0" y="0"/>
                <wp:positionH relativeFrom="page">
                  <wp:posOffset>3943350</wp:posOffset>
                </wp:positionH>
                <wp:positionV relativeFrom="page">
                  <wp:posOffset>3522980</wp:posOffset>
                </wp:positionV>
                <wp:extent cx="3108960" cy="35306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530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8941D1" w:rsidRPr="0045045B" w:rsidRDefault="008941D1" w:rsidP="00513901">
                            <w:pPr>
                              <w:pStyle w:val="Heading3"/>
                              <w:jc w:val="left"/>
                              <w:rPr>
                                <w:color w:val="21301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45045B">
                              <w:rPr>
                                <w:color w:val="21301E"/>
                                <w:sz w:val="56"/>
                                <w:szCs w:val="56"/>
                              </w:rPr>
                              <w:t>WE OFFER: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347EC" id="Text Box 17" o:spid="_x0000_s1030" type="#_x0000_t202" style="position:absolute;margin-left:310.5pt;margin-top:277.4pt;width:244.8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" fillcolor="black [3213]" stroked="f">
                <v:fill opacity="0"/>
                <v:textbox inset=",0,,0">
                  <w:txbxContent>
                    <w:p w:rsidR="008941D1" w:rsidRPr="0045045B" w:rsidRDefault="008941D1" w:rsidP="00513901">
                      <w:pPr>
                        <w:pStyle w:val="Heading3"/>
                        <w:jc w:val="left"/>
                        <w:rPr>
                          <w:color w:val="21301E"/>
                          <w:sz w:val="56"/>
                          <w:szCs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  </w:t>
                      </w:r>
                      <w:r w:rsidRPr="0045045B">
                        <w:rPr>
                          <w:color w:val="21301E"/>
                          <w:sz w:val="56"/>
                          <w:szCs w:val="56"/>
                        </w:rPr>
                        <w:t>WE OFFER: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5045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6673" behindDoc="0" locked="0" layoutInCell="1" allowOverlap="1" wp14:anchorId="1742D6B1" wp14:editId="7A33136C">
                <wp:simplePos x="0" y="0"/>
                <wp:positionH relativeFrom="page">
                  <wp:posOffset>317500</wp:posOffset>
                </wp:positionH>
                <wp:positionV relativeFrom="page">
                  <wp:posOffset>9525</wp:posOffset>
                </wp:positionV>
                <wp:extent cx="7251065" cy="1984375"/>
                <wp:effectExtent l="0" t="0" r="0" b="0"/>
                <wp:wrapThrough wrapText="bothSides">
                  <wp:wrapPolygon edited="0">
                    <wp:start x="76" y="0"/>
                    <wp:lineTo x="76" y="21289"/>
                    <wp:lineTo x="21413" y="21289"/>
                    <wp:lineTo x="21413" y="0"/>
                    <wp:lineTo x="76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065" cy="198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1D1" w:rsidRDefault="008941D1" w:rsidP="00F62759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  <w:p w:rsidR="008941D1" w:rsidRPr="00816B89" w:rsidRDefault="008941D1" w:rsidP="00F6275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95A"/>
                                <w:sz w:val="56"/>
                              </w:rPr>
                            </w:pPr>
                            <w:r w:rsidRPr="00816B89">
                              <w:rPr>
                                <w:rFonts w:asciiTheme="majorHAnsi" w:hAnsiTheme="majorHAnsi"/>
                                <w:b/>
                                <w:color w:val="00095A"/>
                                <w:sz w:val="56"/>
                              </w:rPr>
                              <w:t>LEARN AN INSTRUMENT</w:t>
                            </w:r>
                          </w:p>
                          <w:p w:rsidR="008941D1" w:rsidRPr="00E77187" w:rsidRDefault="008941D1" w:rsidP="00F6275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95C78"/>
                                <w:sz w:val="72"/>
                                <w14:textOutline w14:w="19050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7187">
                              <w:rPr>
                                <w:rFonts w:ascii="Arial Narrow" w:hAnsi="Arial Narrow"/>
                                <w:b/>
                                <w:color w:val="495C78"/>
                                <w:sz w:val="72"/>
                                <w14:textOutline w14:w="19050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At Charles La Trobe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D6B1" id="Text Box 15" o:spid="_x0000_s1031" type="#_x0000_t202" style="position:absolute;margin-left:25pt;margin-top:.75pt;width:570.95pt;height:156.25pt;z-index:2516766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" filled="f" stroked="f">
                <v:textbox>
                  <w:txbxContent>
                    <w:p w:rsidR="008941D1" w:rsidRDefault="008941D1" w:rsidP="00F62759">
                      <w:pPr>
                        <w:jc w:val="center"/>
                        <w:rPr>
                          <w:sz w:val="52"/>
                        </w:rPr>
                      </w:pPr>
                    </w:p>
                    <w:p w:rsidR="008941D1" w:rsidRPr="00816B89" w:rsidRDefault="008941D1" w:rsidP="00F62759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95A"/>
                          <w:sz w:val="56"/>
                        </w:rPr>
                      </w:pPr>
                      <w:r w:rsidRPr="00816B89">
                        <w:rPr>
                          <w:rFonts w:asciiTheme="majorHAnsi" w:hAnsiTheme="majorHAnsi"/>
                          <w:b/>
                          <w:color w:val="00095A"/>
                          <w:sz w:val="56"/>
                        </w:rPr>
                        <w:t>LEARN AN INSTRUMENT</w:t>
                      </w:r>
                    </w:p>
                    <w:p w:rsidR="008941D1" w:rsidRPr="00E77187" w:rsidRDefault="008941D1" w:rsidP="00F62759">
                      <w:pPr>
                        <w:jc w:val="center"/>
                        <w:rPr>
                          <w:rFonts w:ascii="Arial Narrow" w:hAnsi="Arial Narrow"/>
                          <w:b/>
                          <w:color w:val="495C78"/>
                          <w:sz w:val="72"/>
                          <w14:textOutline w14:w="19050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77187">
                        <w:rPr>
                          <w:rFonts w:ascii="Arial Narrow" w:hAnsi="Arial Narrow"/>
                          <w:b/>
                          <w:color w:val="495C78"/>
                          <w:sz w:val="72"/>
                          <w14:textOutline w14:w="19050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At Charles La Trobe College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16B8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5649" behindDoc="1" locked="0" layoutInCell="1" allowOverlap="1" wp14:anchorId="147D0F3F" wp14:editId="1CBEA4DA">
                <wp:simplePos x="0" y="0"/>
                <wp:positionH relativeFrom="page">
                  <wp:posOffset>694690</wp:posOffset>
                </wp:positionH>
                <wp:positionV relativeFrom="page">
                  <wp:posOffset>221615</wp:posOffset>
                </wp:positionV>
                <wp:extent cx="6480810" cy="1480185"/>
                <wp:effectExtent l="25400" t="25400" r="21590" b="1841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480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12000">
                              <a:srgbClr val="FFE163">
                                <a:alpha val="61000"/>
                              </a:srgbClr>
                            </a:gs>
                            <a:gs pos="100000">
                              <a:srgbClr val="FF9B3C"/>
                            </a:gs>
                            <a:gs pos="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25000">
                              <a:srgbClr val="F7DB3A">
                                <a:alpha val="61000"/>
                              </a:srgbClr>
                            </a:gs>
                            <a:gs pos="48000">
                              <a:srgbClr val="FBC61D">
                                <a:alpha val="61000"/>
                              </a:srgbClr>
                            </a:gs>
                          </a:gsLst>
                          <a:lin ang="12840000" scaled="0"/>
                          <a:tileRect/>
                        </a:gradFill>
                        <a:ln w="57150" cmpd="sng">
                          <a:solidFill>
                            <a:srgbClr val="495C78">
                              <a:alpha val="87000"/>
                            </a:srgb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8941D1" w:rsidRPr="00092510" w:rsidRDefault="008941D1" w:rsidP="00F62759">
                            <w:pPr>
                              <w:pStyle w:val="Exclamation"/>
                              <w:jc w:val="left"/>
                              <w:rPr>
                                <w:rFonts w:ascii="Century Gothic" w:hAnsi="Century Gothic"/>
                                <w:color w:val="262626" w:themeColor="text1" w:themeTint="D9"/>
                                <w:sz w:val="144"/>
                                <w:szCs w:val="144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7D0F3F" id="_x0000_s1032" style="position:absolute;margin-left:54.7pt;margin-top:17.45pt;width:510.3pt;height:116.55pt;z-index:-2516408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" fillcolor="#fcf5c6 [663]" strokecolor="#495c78" strokeweight="4.5pt">
                <v:fill color2="#ff9b3c" rotate="t" angle="236" colors="0 #fcf6c6;7864f #ffe163;.25 #f7db3a;31457f #fbc61d;1 #ff9b3c" focus="100%" type="gradient">
                  <o:fill v:ext="view" type="gradientUnscaled"/>
                </v:fill>
                <v:stroke opacity="57054f"/>
                <v:textbox inset=",0,,7.2pt">
                  <w:txbxContent>
                    <w:p w:rsidR="008941D1" w:rsidRPr="00092510" w:rsidRDefault="008941D1" w:rsidP="00F62759">
                      <w:pPr>
                        <w:pStyle w:val="Exclamation"/>
                        <w:jc w:val="left"/>
                        <w:rPr>
                          <w:rFonts w:ascii="Century Gothic" w:hAnsi="Century Gothic"/>
                          <w:color w:val="262626" w:themeColor="text1" w:themeTint="D9"/>
                          <w:sz w:val="144"/>
                          <w:szCs w:val="144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CC4E4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7052D" wp14:editId="661E8236">
                <wp:simplePos x="0" y="0"/>
                <wp:positionH relativeFrom="page">
                  <wp:posOffset>250190</wp:posOffset>
                </wp:positionH>
                <wp:positionV relativeFrom="page">
                  <wp:posOffset>7475855</wp:posOffset>
                </wp:positionV>
                <wp:extent cx="7018020" cy="723900"/>
                <wp:effectExtent l="0" t="0" r="0" b="12700"/>
                <wp:wrapTight wrapText="bothSides">
                  <wp:wrapPolygon edited="0">
                    <wp:start x="78" y="0"/>
                    <wp:lineTo x="78" y="21221"/>
                    <wp:lineTo x="21420" y="21221"/>
                    <wp:lineTo x="21420" y="0"/>
                    <wp:lineTo x="78" y="0"/>
                  </wp:wrapPolygon>
                </wp:wrapTight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8941D1" w:rsidRPr="00924D38" w:rsidRDefault="008941D1" w:rsidP="00D94C7F">
                            <w:pPr>
                              <w:pStyle w:val="Title"/>
                              <w:rPr>
                                <w:color w:val="FFF215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99000">
                                        <w14:srgbClr w14:val="FF9B3C"/>
                                      </w14:gs>
                                      <w14:gs w14:pos="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14000">
                                        <w14:srgbClr w14:val="FFF215"/>
                                      </w14:gs>
                                      <w14:gs w14:pos="62000">
                                        <w14:srgbClr w14:val="F7DB3A"/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924D38">
                              <w:rPr>
                                <w:color w:val="FFF215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99000">
                                        <w14:srgbClr w14:val="FF9B3C"/>
                                      </w14:gs>
                                      <w14:gs w14:pos="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14000">
                                        <w14:srgbClr w14:val="FFF215"/>
                                      </w14:gs>
                                      <w14:gs w14:pos="62000">
                                        <w14:srgbClr w14:val="F7DB3A"/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OPPORTUNITY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7052D" id="Text Box 19" o:spid="_x0000_s1033" type="#_x0000_t202" style="position:absolute;margin-left:19.7pt;margin-top:588.65pt;width:552.6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" filled="f" stroked="f">
                <v:textbox inset=",0,,0">
                  <w:txbxContent>
                    <w:p w:rsidR="008941D1" w:rsidRPr="00924D38" w:rsidRDefault="008941D1" w:rsidP="00D94C7F">
                      <w:pPr>
                        <w:pStyle w:val="Title"/>
                        <w:rPr>
                          <w:color w:val="FFF215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99000">
                                  <w14:srgbClr w14:val="FF9B3C"/>
                                </w14:gs>
                                <w14:gs w14:pos="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  <w14:gs w14:pos="14000">
                                  <w14:srgbClr w14:val="FFF215"/>
                                </w14:gs>
                                <w14:gs w14:pos="62000">
                                  <w14:srgbClr w14:val="F7DB3A"/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924D38">
                        <w:rPr>
                          <w:color w:val="FFF215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99000">
                                  <w14:srgbClr w14:val="FF9B3C"/>
                                </w14:gs>
                                <w14:gs w14:pos="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  <w14:gs w14:pos="14000">
                                  <w14:srgbClr w14:val="FFF215"/>
                                </w14:gs>
                                <w14:gs w14:pos="62000">
                                  <w14:srgbClr w14:val="F7DB3A"/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OPPORTUNITY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C4E4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1553" behindDoc="0" locked="0" layoutInCell="1" allowOverlap="1" wp14:anchorId="3B763CEA" wp14:editId="420BBB0B">
                <wp:simplePos x="0" y="0"/>
                <wp:positionH relativeFrom="page">
                  <wp:posOffset>-7315200</wp:posOffset>
                </wp:positionH>
                <wp:positionV relativeFrom="page">
                  <wp:posOffset>1464310</wp:posOffset>
                </wp:positionV>
                <wp:extent cx="6654800" cy="685800"/>
                <wp:effectExtent l="0" t="0" r="0" b="0"/>
                <wp:wrapThrough wrapText="bothSides">
                  <wp:wrapPolygon edited="0">
                    <wp:start x="82" y="0"/>
                    <wp:lineTo x="82" y="20800"/>
                    <wp:lineTo x="21435" y="20800"/>
                    <wp:lineTo x="21435" y="0"/>
                    <wp:lineTo x="82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1D1" w:rsidRDefault="00894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63CEA" id="Text Box 11" o:spid="_x0000_s1034" type="#_x0000_t202" style="position:absolute;margin-left:-8in;margin-top:115.3pt;width:524pt;height:54pt;z-index:2516715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" filled="f" stroked="f">
                <v:textbox>
                  <w:txbxContent>
                    <w:p w:rsidR="008941D1" w:rsidRDefault="008941D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092510" w:rsidRPr="00092510">
        <w:rPr>
          <w:noProof/>
        </w:rPr>
        <w:t xml:space="preserve"> </w:t>
      </w:r>
      <w:r w:rsidR="006175BC">
        <w:rPr>
          <w:noProof/>
        </w:rPr>
        <w:br w:type="page"/>
      </w:r>
      <w:r w:rsidR="006175BC"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78721" behindDoc="0" locked="0" layoutInCell="1" allowOverlap="1" wp14:anchorId="57136D43" wp14:editId="378D049C">
                <wp:simplePos x="0" y="0"/>
                <wp:positionH relativeFrom="page">
                  <wp:posOffset>352425</wp:posOffset>
                </wp:positionH>
                <wp:positionV relativeFrom="page">
                  <wp:posOffset>-85725</wp:posOffset>
                </wp:positionV>
                <wp:extent cx="7000875" cy="10680700"/>
                <wp:effectExtent l="0" t="0" r="0" b="63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068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8941D1" w:rsidRDefault="008941D1">
                            <w:pPr>
                              <w:rPr>
                                <w:noProof/>
                              </w:rPr>
                            </w:pPr>
                          </w:p>
                          <w:p w:rsidR="00352475" w:rsidRDefault="00352475" w:rsidP="00660018">
                            <w:pPr>
                              <w:ind w:left="283" w:right="397" w:firstLine="720"/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352475" w:rsidRDefault="00352475" w:rsidP="00660018">
                            <w:pPr>
                              <w:ind w:left="283" w:right="397" w:firstLine="720"/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352475" w:rsidRDefault="00352475" w:rsidP="00660018">
                            <w:pPr>
                              <w:ind w:left="283" w:right="397" w:firstLine="720"/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352475" w:rsidRPr="00352475" w:rsidRDefault="00352475" w:rsidP="00660018">
                            <w:pPr>
                              <w:ind w:left="283" w:right="397" w:firstLine="720"/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E51AB6" w:rsidRDefault="00E51AB6" w:rsidP="00352475">
                            <w:pPr>
                              <w:ind w:left="283" w:right="397" w:firstLine="720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E51AB6" w:rsidRDefault="00E51AB6" w:rsidP="00352475">
                            <w:pPr>
                              <w:ind w:left="283" w:right="397" w:firstLine="720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E51AB6" w:rsidRDefault="00E51AB6" w:rsidP="00352475">
                            <w:pPr>
                              <w:ind w:left="283" w:right="397" w:firstLine="720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E51AB6" w:rsidRDefault="00E51AB6" w:rsidP="00352475">
                            <w:pPr>
                              <w:ind w:left="283" w:right="397" w:firstLine="720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8941D1" w:rsidRPr="00352475" w:rsidRDefault="00E515FC" w:rsidP="00352475">
                            <w:pPr>
                              <w:ind w:left="283" w:right="397" w:firstLine="720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352475"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28"/>
                              </w:rPr>
                              <w:t>CLTC INSTRUMENTAL MUSIC</w:t>
                            </w:r>
                            <w:r w:rsidR="008941D1" w:rsidRPr="00352475"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941D1" w:rsidRPr="00352475" w:rsidRDefault="008941D1" w:rsidP="00660018">
                            <w:pPr>
                              <w:ind w:left="283" w:right="397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8941D1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352475"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  <w:t>Lesson Information:</w:t>
                            </w:r>
                          </w:p>
                          <w:p w:rsidR="00352475" w:rsidRPr="00352475" w:rsidRDefault="00352475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b/>
                                <w:noProof/>
                                <w:sz w:val="8"/>
                                <w:szCs w:val="8"/>
                              </w:rPr>
                            </w:pPr>
                          </w:p>
                          <w:p w:rsidR="008941D1" w:rsidRPr="00352475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Specialist teachers provide weekly 30 minute individual and small group lessons during school time (8 lessons per term).</w:t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Lesson times are rotated weekly to ensure minimal absence from any one class.</w:t>
                            </w:r>
                          </w:p>
                          <w:p w:rsidR="008941D1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352475" w:rsidRPr="00352475" w:rsidRDefault="00352475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8941D1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352475"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  <w:t>The</w:t>
                            </w:r>
                            <w:r w:rsidR="00E515FC" w:rsidRPr="00352475"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475"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  <w:t>Instrumental Music Staff:</w:t>
                            </w:r>
                          </w:p>
                          <w:p w:rsidR="00352475" w:rsidRPr="00352475" w:rsidRDefault="00352475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b/>
                                <w:noProof/>
                                <w:sz w:val="8"/>
                                <w:szCs w:val="8"/>
                              </w:rPr>
                            </w:pPr>
                          </w:p>
                          <w:p w:rsidR="008941D1" w:rsidRPr="00352475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Tass Minas </w:t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– Guitar and Bass Guitar</w:t>
                            </w:r>
                          </w:p>
                          <w:p w:rsidR="008941D1" w:rsidRPr="00352475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Ben Carter </w:t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– Woodwind</w:t>
                            </w:r>
                          </w:p>
                          <w:p w:rsidR="008941D1" w:rsidRPr="00352475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Raphael Hammond </w:t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352475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– Piano, Keyboard, Trumpet and Trombone</w:t>
                            </w:r>
                          </w:p>
                          <w:p w:rsidR="008941D1" w:rsidRPr="00352475" w:rsidRDefault="00E51AB6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Lillian Albazi</w:t>
                            </w:r>
                            <w:r w:rsidR="008941D1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352475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8941D1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– Voice </w:t>
                            </w:r>
                          </w:p>
                          <w:p w:rsidR="008941D1" w:rsidRPr="00352475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Mark Voogd </w:t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– Drumkit and Percussion</w:t>
                            </w:r>
                          </w:p>
                          <w:p w:rsidR="0037165C" w:rsidRDefault="0037165C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352475" w:rsidRPr="00352475" w:rsidRDefault="00352475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8941D1" w:rsidRPr="00352475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Our staff are all highly experienced musicians and specialist teachers who are actively working in the industry. </w:t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Our aim is to provide a comprehensive and enriching music progrm at CLTC which promotes musicianship, confidence and expression through supporting and mentoring students with a passion for music.</w:t>
                            </w:r>
                          </w:p>
                          <w:p w:rsidR="008941D1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8941D1" w:rsidRDefault="00352475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  <w:t>Performances</w:t>
                            </w:r>
                            <w:r w:rsidR="008941D1" w:rsidRPr="00352475"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52475" w:rsidRPr="00352475" w:rsidRDefault="00352475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b/>
                                <w:noProof/>
                                <w:sz w:val="8"/>
                                <w:szCs w:val="8"/>
                              </w:rPr>
                            </w:pPr>
                          </w:p>
                          <w:p w:rsidR="008941D1" w:rsidRPr="00352475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CLTC holds two official yearly concerts, with many other performance opportunities available to students including assemblies, school events and involvement in school bands/ensembles.</w:t>
                            </w:r>
                          </w:p>
                          <w:p w:rsidR="00352475" w:rsidRPr="00352475" w:rsidRDefault="00352475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8941D1" w:rsidRDefault="00352475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  <w:t>Fees</w:t>
                            </w:r>
                            <w:r w:rsidR="008941D1" w:rsidRPr="00352475"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52475" w:rsidRPr="00352475" w:rsidRDefault="00352475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b/>
                                <w:noProof/>
                                <w:sz w:val="8"/>
                                <w:szCs w:val="8"/>
                              </w:rPr>
                            </w:pPr>
                          </w:p>
                          <w:p w:rsidR="008941D1" w:rsidRPr="00352475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CLTC is proud to provide quality music lessons to students for at an </w:t>
                            </w:r>
                            <w:r w:rsidRPr="00352475"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  <w:t>extremely low cost</w:t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.</w:t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Pr="00352475"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  <w:t>$100</w:t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for the entire year of tuition, CLTC can provide a learning environment that may cost up to $30 </w:t>
                            </w:r>
                            <w:r w:rsidRPr="00352475"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  <w:t>per lesson</w:t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at a private music school. </w:t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These costs cover tutoring, photocopying and minor repairs to instruments.</w:t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We also offer instrument hire at </w:t>
                            </w:r>
                            <w:r w:rsidR="00E77187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$40 for the year </w:t>
                            </w:r>
                            <w:r w:rsidR="0098516B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if needed</w:t>
                            </w:r>
                            <w:r w:rsidR="00E77187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, students learning drums will </w:t>
                            </w:r>
                            <w:r w:rsidR="00E51AB6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be provided drumsticks through the school.</w:t>
                            </w:r>
                          </w:p>
                          <w:p w:rsidR="008941D1" w:rsidRPr="00352475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8941D1" w:rsidRDefault="00352475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  <w:t>Requirements</w:t>
                            </w:r>
                            <w:r w:rsidR="008941D1" w:rsidRPr="00352475"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52475" w:rsidRPr="00352475" w:rsidRDefault="00352475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b/>
                                <w:noProof/>
                                <w:sz w:val="8"/>
                                <w:szCs w:val="8"/>
                              </w:rPr>
                            </w:pPr>
                          </w:p>
                          <w:p w:rsidR="004D5E0E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A deposit of $20 is required before the com</w:t>
                            </w:r>
                            <w:r w:rsidR="00E77187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m</w:t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encement of lessons. </w:t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941D1" w:rsidRPr="00352475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Full payment will be required by the 5</w:t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Less</w:t>
                            </w:r>
                            <w:r w:rsidR="0098516B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on. </w:t>
                            </w:r>
                          </w:p>
                          <w:p w:rsidR="008941D1" w:rsidRPr="00352475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Year </w:t>
                            </w:r>
                            <w:r w:rsidR="00A5432E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4</w:t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/6 students are picked up directly from class by the teacher, and </w:t>
                            </w:r>
                            <w:r w:rsidR="004D5E0E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It is the responsibility of secondary</w:t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students to attend all </w:t>
                            </w:r>
                            <w:r w:rsidR="0098516B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scheduled</w:t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classes on time. </w:t>
                            </w:r>
                          </w:p>
                          <w:p w:rsidR="008941D1" w:rsidRPr="00352475" w:rsidRDefault="00E77187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Materials such as a</w:t>
                            </w:r>
                            <w:r w:rsidR="008941D1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USB stick</w:t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/ folder</w:t>
                            </w:r>
                            <w:r w:rsidR="008941D1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may</w:t>
                            </w:r>
                            <w:r w:rsidR="008941D1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be required for the teac</w:t>
                            </w:r>
                            <w:r w:rsidR="0098516B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her to provide the student with </w:t>
                            </w:r>
                            <w:r w:rsidR="008941D1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materials for practice.</w:t>
                            </w:r>
                          </w:p>
                          <w:p w:rsidR="008941D1" w:rsidRPr="00352475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Should you have any queries, please don’t hesitate to contact:</w:t>
                            </w:r>
                          </w:p>
                          <w:p w:rsidR="008941D1" w:rsidRPr="00352475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Paulene Closter </w:t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C23BED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AC5FD0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-</w:t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Performing Arts Co-</w:t>
                            </w:r>
                            <w:r w:rsidR="004D5E0E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o</w:t>
                            </w:r>
                            <w:r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rdinator </w:t>
                            </w:r>
                          </w:p>
                          <w:p w:rsidR="008941D1" w:rsidRPr="00352475" w:rsidRDefault="00420DF8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>Nathan Moore</w:t>
                            </w:r>
                            <w:r w:rsidR="00AC5FD0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5FD0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AC5FD0" w:rsidRPr="00352475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tab/>
                              <w:t>- Principal – Primary School</w:t>
                            </w:r>
                          </w:p>
                          <w:p w:rsidR="008941D1" w:rsidRPr="00352475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8941D1" w:rsidRPr="00352475" w:rsidRDefault="008941D1" w:rsidP="00660018">
                            <w:pPr>
                              <w:ind w:left="283" w:right="397"/>
                              <w:jc w:val="both"/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352475"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  <w:t>Please return enrolmen</w:t>
                            </w:r>
                            <w:r w:rsidR="00AC5FD0" w:rsidRPr="00352475"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t form and deposit to the </w:t>
                            </w:r>
                            <w:r w:rsidRPr="00352475"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  <w:t>School Office.</w:t>
                            </w:r>
                          </w:p>
                          <w:p w:rsidR="008941D1" w:rsidRDefault="008941D1" w:rsidP="00660018">
                            <w:pPr>
                              <w:ind w:left="283" w:right="397"/>
                              <w:jc w:val="both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8941D1" w:rsidRDefault="008941D1" w:rsidP="00C23BED">
                            <w:pPr>
                              <w:jc w:val="both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8941D1" w:rsidRDefault="008941D1" w:rsidP="006175BC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8941D1" w:rsidRDefault="008941D1" w:rsidP="006175BC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8941D1" w:rsidRPr="008941D1" w:rsidRDefault="008941D1" w:rsidP="006175BC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6D43" id="Text Box 6" o:spid="_x0000_s1035" type="#_x0000_t202" style="position:absolute;margin-left:27.75pt;margin-top:-6.75pt;width:551.25pt;height:841pt;z-index:2516787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" filled="f" stroked="f">
                <v:textbox>
                  <w:txbxContent>
                    <w:p w:rsidR="008941D1" w:rsidRDefault="008941D1">
                      <w:pPr>
                        <w:rPr>
                          <w:noProof/>
                        </w:rPr>
                      </w:pPr>
                    </w:p>
                    <w:p w:rsidR="00352475" w:rsidRDefault="00352475" w:rsidP="00660018">
                      <w:pPr>
                        <w:ind w:left="283" w:right="397" w:firstLine="720"/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352475" w:rsidRDefault="00352475" w:rsidP="00660018">
                      <w:pPr>
                        <w:ind w:left="283" w:right="397" w:firstLine="720"/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352475" w:rsidRDefault="00352475" w:rsidP="00660018">
                      <w:pPr>
                        <w:ind w:left="283" w:right="397" w:firstLine="720"/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352475" w:rsidRPr="00352475" w:rsidRDefault="00352475" w:rsidP="00660018">
                      <w:pPr>
                        <w:ind w:left="283" w:right="397" w:firstLine="720"/>
                        <w:rPr>
                          <w:rFonts w:ascii="Calibri" w:hAnsi="Calibri"/>
                          <w:b/>
                          <w:noProof/>
                          <w:sz w:val="28"/>
                          <w:szCs w:val="28"/>
                        </w:rPr>
                      </w:pPr>
                    </w:p>
                    <w:p w:rsidR="00E51AB6" w:rsidRDefault="00E51AB6" w:rsidP="00352475">
                      <w:pPr>
                        <w:ind w:left="283" w:right="397" w:firstLine="720"/>
                        <w:jc w:val="center"/>
                        <w:rPr>
                          <w:rFonts w:ascii="Calibri" w:hAnsi="Calibri"/>
                          <w:b/>
                          <w:noProof/>
                          <w:sz w:val="28"/>
                          <w:szCs w:val="28"/>
                        </w:rPr>
                      </w:pPr>
                    </w:p>
                    <w:p w:rsidR="00E51AB6" w:rsidRDefault="00E51AB6" w:rsidP="00352475">
                      <w:pPr>
                        <w:ind w:left="283" w:right="397" w:firstLine="720"/>
                        <w:jc w:val="center"/>
                        <w:rPr>
                          <w:rFonts w:ascii="Calibri" w:hAnsi="Calibri"/>
                          <w:b/>
                          <w:noProof/>
                          <w:sz w:val="28"/>
                          <w:szCs w:val="28"/>
                        </w:rPr>
                      </w:pPr>
                    </w:p>
                    <w:p w:rsidR="00E51AB6" w:rsidRDefault="00E51AB6" w:rsidP="00352475">
                      <w:pPr>
                        <w:ind w:left="283" w:right="397" w:firstLine="720"/>
                        <w:jc w:val="center"/>
                        <w:rPr>
                          <w:rFonts w:ascii="Calibri" w:hAnsi="Calibri"/>
                          <w:b/>
                          <w:noProof/>
                          <w:sz w:val="28"/>
                          <w:szCs w:val="28"/>
                        </w:rPr>
                      </w:pPr>
                    </w:p>
                    <w:p w:rsidR="00E51AB6" w:rsidRDefault="00E51AB6" w:rsidP="00352475">
                      <w:pPr>
                        <w:ind w:left="283" w:right="397" w:firstLine="720"/>
                        <w:jc w:val="center"/>
                        <w:rPr>
                          <w:rFonts w:ascii="Calibri" w:hAnsi="Calibri"/>
                          <w:b/>
                          <w:noProof/>
                          <w:sz w:val="28"/>
                          <w:szCs w:val="28"/>
                        </w:rPr>
                      </w:pPr>
                    </w:p>
                    <w:p w:rsidR="008941D1" w:rsidRPr="00352475" w:rsidRDefault="00E515FC" w:rsidP="00352475">
                      <w:pPr>
                        <w:ind w:left="283" w:right="397" w:firstLine="720"/>
                        <w:jc w:val="center"/>
                        <w:rPr>
                          <w:rFonts w:ascii="Calibri" w:hAnsi="Calibri"/>
                          <w:b/>
                          <w:noProof/>
                          <w:sz w:val="28"/>
                          <w:szCs w:val="28"/>
                        </w:rPr>
                      </w:pPr>
                      <w:r w:rsidRPr="00352475">
                        <w:rPr>
                          <w:rFonts w:ascii="Calibri" w:hAnsi="Calibri"/>
                          <w:b/>
                          <w:noProof/>
                          <w:sz w:val="28"/>
                          <w:szCs w:val="28"/>
                        </w:rPr>
                        <w:t>CLTC INSTRUMENTAL MUSIC</w:t>
                      </w:r>
                      <w:r w:rsidR="008941D1" w:rsidRPr="00352475">
                        <w:rPr>
                          <w:rFonts w:ascii="Calibri" w:hAnsi="Calibri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8941D1" w:rsidRPr="00352475" w:rsidRDefault="008941D1" w:rsidP="00660018">
                      <w:pPr>
                        <w:ind w:left="283" w:right="397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</w:p>
                    <w:p w:rsidR="008941D1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</w:pPr>
                      <w:r w:rsidRPr="00352475"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  <w:t>Lesson Information:</w:t>
                      </w:r>
                    </w:p>
                    <w:p w:rsidR="00352475" w:rsidRPr="00352475" w:rsidRDefault="00352475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b/>
                          <w:noProof/>
                          <w:sz w:val="8"/>
                          <w:szCs w:val="8"/>
                        </w:rPr>
                      </w:pPr>
                    </w:p>
                    <w:p w:rsidR="008941D1" w:rsidRPr="00352475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Specialist teachers provide weekly 30 minute individual and small group lessons during school time (8 lessons per term).</w:t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Lesson times are rotated weekly to ensure minimal absence from any one class.</w:t>
                      </w:r>
                    </w:p>
                    <w:p w:rsidR="008941D1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</w:p>
                    <w:p w:rsidR="00352475" w:rsidRPr="00352475" w:rsidRDefault="00352475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</w:p>
                    <w:p w:rsidR="008941D1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</w:pPr>
                      <w:r w:rsidRPr="00352475"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  <w:t>The</w:t>
                      </w:r>
                      <w:r w:rsidR="00E515FC" w:rsidRPr="00352475"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352475"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  <w:t>Instrumental Music Staff:</w:t>
                      </w:r>
                    </w:p>
                    <w:p w:rsidR="00352475" w:rsidRPr="00352475" w:rsidRDefault="00352475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b/>
                          <w:noProof/>
                          <w:sz w:val="8"/>
                          <w:szCs w:val="8"/>
                        </w:rPr>
                      </w:pPr>
                    </w:p>
                    <w:p w:rsidR="008941D1" w:rsidRPr="00352475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Tass Minas </w:t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ab/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ab/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ab/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– Guitar and Bass Guitar</w:t>
                      </w:r>
                    </w:p>
                    <w:p w:rsidR="008941D1" w:rsidRPr="00352475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Ben Carter </w:t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ab/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ab/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ab/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– Woodwind</w:t>
                      </w:r>
                    </w:p>
                    <w:p w:rsidR="008941D1" w:rsidRPr="00352475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Raphael Hammond </w:t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ab/>
                      </w:r>
                      <w:r w:rsidR="00352475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ab/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– Piano, Keyboard, Trumpet and Trombone</w:t>
                      </w:r>
                    </w:p>
                    <w:p w:rsidR="008941D1" w:rsidRPr="00352475" w:rsidRDefault="00E51AB6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Lillian Albazi</w:t>
                      </w:r>
                      <w:r w:rsidR="008941D1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ab/>
                      </w:r>
                      <w:r w:rsidR="00352475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ab/>
                      </w:r>
                      <w:r w:rsidR="008941D1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– Voice </w:t>
                      </w:r>
                    </w:p>
                    <w:p w:rsidR="008941D1" w:rsidRPr="00352475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Mark Voogd </w:t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ab/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ab/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ab/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– Drumkit and Percussion</w:t>
                      </w:r>
                    </w:p>
                    <w:p w:rsidR="0037165C" w:rsidRDefault="0037165C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</w:p>
                    <w:p w:rsidR="00352475" w:rsidRPr="00352475" w:rsidRDefault="00352475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</w:p>
                    <w:p w:rsidR="008941D1" w:rsidRPr="00352475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Our staff are all highly experienced musicians and specialist teachers who are actively working in the industry. </w:t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Our aim is to provide a comprehensive and enriching music progrm at CLTC which promotes musicianship, confidence and expression through supporting and mentoring students with a passion for music.</w:t>
                      </w:r>
                    </w:p>
                    <w:p w:rsidR="008941D1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8941D1" w:rsidRDefault="00352475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  <w:t>Performances</w:t>
                      </w:r>
                      <w:r w:rsidR="008941D1" w:rsidRPr="00352475"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  <w:t>:</w:t>
                      </w:r>
                    </w:p>
                    <w:p w:rsidR="00352475" w:rsidRPr="00352475" w:rsidRDefault="00352475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b/>
                          <w:noProof/>
                          <w:sz w:val="8"/>
                          <w:szCs w:val="8"/>
                        </w:rPr>
                      </w:pPr>
                    </w:p>
                    <w:p w:rsidR="008941D1" w:rsidRPr="00352475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CLTC holds two official yearly concerts, with many other performance opportunities available to students including assemblies, school events and involvement in school bands/ensembles.</w:t>
                      </w:r>
                    </w:p>
                    <w:p w:rsidR="00352475" w:rsidRPr="00352475" w:rsidRDefault="00352475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8941D1" w:rsidRDefault="00352475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  <w:t>Fees</w:t>
                      </w:r>
                      <w:r w:rsidR="008941D1" w:rsidRPr="00352475"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  <w:t>:</w:t>
                      </w:r>
                    </w:p>
                    <w:p w:rsidR="00352475" w:rsidRPr="00352475" w:rsidRDefault="00352475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b/>
                          <w:noProof/>
                          <w:sz w:val="8"/>
                          <w:szCs w:val="8"/>
                        </w:rPr>
                      </w:pPr>
                    </w:p>
                    <w:p w:rsidR="008941D1" w:rsidRPr="00352475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CLTC is proud to provide quality music lessons to students for at an </w:t>
                      </w:r>
                      <w:r w:rsidRPr="00352475"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  <w:t>extremely low cost</w:t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.</w:t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At </w:t>
                      </w:r>
                      <w:r w:rsidRPr="00352475"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  <w:t>$100</w:t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for the entire year of tuition, CLTC can provide a learning environment that may cost up to $30 </w:t>
                      </w:r>
                      <w:r w:rsidRPr="00352475"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  <w:t>per lesson</w:t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at a private music school. </w:t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These costs cover tutoring, photocopying and minor repairs to instruments.</w:t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We also offer instrument hire at </w:t>
                      </w:r>
                      <w:r w:rsidR="00E77187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$40 for the year </w:t>
                      </w:r>
                      <w:r w:rsidR="0098516B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if needed</w:t>
                      </w:r>
                      <w:r w:rsidR="00E77187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, students learning drums will </w:t>
                      </w:r>
                      <w:r w:rsidR="00E51AB6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be provided drumsticks through the school.</w:t>
                      </w:r>
                    </w:p>
                    <w:p w:rsidR="008941D1" w:rsidRPr="00352475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8941D1" w:rsidRDefault="00352475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  <w:t>Requirements</w:t>
                      </w:r>
                      <w:r w:rsidR="008941D1" w:rsidRPr="00352475"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  <w:t>:</w:t>
                      </w:r>
                    </w:p>
                    <w:p w:rsidR="00352475" w:rsidRPr="00352475" w:rsidRDefault="00352475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b/>
                          <w:noProof/>
                          <w:sz w:val="8"/>
                          <w:szCs w:val="8"/>
                        </w:rPr>
                      </w:pPr>
                    </w:p>
                    <w:p w:rsidR="004D5E0E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A deposit of $20 is required before the com</w:t>
                      </w:r>
                      <w:r w:rsidR="00E77187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m</w:t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encement of lessons. </w:t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:rsidR="008941D1" w:rsidRPr="00352475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Full payment will be required by the 5</w:t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Less</w:t>
                      </w:r>
                      <w:r w:rsidR="0098516B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on. </w:t>
                      </w:r>
                    </w:p>
                    <w:p w:rsidR="008941D1" w:rsidRPr="00352475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Year </w:t>
                      </w:r>
                      <w:r w:rsidR="00A5432E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4</w:t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/6 students are picked up directly from class by the teacher, and </w:t>
                      </w:r>
                      <w:r w:rsidR="004D5E0E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It is the responsibility of secondary</w:t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students to attend all </w:t>
                      </w:r>
                      <w:r w:rsidR="0098516B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scheduled</w:t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classes on time. </w:t>
                      </w:r>
                    </w:p>
                    <w:p w:rsidR="008941D1" w:rsidRPr="00352475" w:rsidRDefault="00E77187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Materials such as a</w:t>
                      </w:r>
                      <w:r w:rsidR="008941D1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USB stick</w:t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/ folder</w:t>
                      </w:r>
                      <w:r w:rsidR="008941D1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may</w:t>
                      </w:r>
                      <w:r w:rsidR="008941D1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be required for the teac</w:t>
                      </w:r>
                      <w:r w:rsidR="0098516B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her to provide the student with </w:t>
                      </w:r>
                      <w:r w:rsidR="008941D1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materials for practice.</w:t>
                      </w:r>
                    </w:p>
                    <w:p w:rsidR="008941D1" w:rsidRPr="00352475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Should you have any queries, please don’t hesitate to contact:</w:t>
                      </w:r>
                    </w:p>
                    <w:p w:rsidR="008941D1" w:rsidRPr="00352475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Paulene Closter </w:t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ab/>
                      </w:r>
                      <w:r w:rsidR="00C23BED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ab/>
                      </w:r>
                      <w:r w:rsidR="00AC5FD0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-</w:t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Performing Arts Co-</w:t>
                      </w:r>
                      <w:r w:rsidR="004D5E0E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o</w:t>
                      </w:r>
                      <w:r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rdinator </w:t>
                      </w:r>
                    </w:p>
                    <w:p w:rsidR="008941D1" w:rsidRPr="00352475" w:rsidRDefault="00420DF8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>Nathan Moore</w:t>
                      </w:r>
                      <w:r w:rsidR="00AC5FD0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AC5FD0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ab/>
                      </w:r>
                      <w:r w:rsidR="00AC5FD0" w:rsidRPr="00352475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tab/>
                        <w:t>- Principal – Primary School</w:t>
                      </w:r>
                    </w:p>
                    <w:p w:rsidR="008941D1" w:rsidRPr="00352475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8941D1" w:rsidRPr="00352475" w:rsidRDefault="008941D1" w:rsidP="00660018">
                      <w:pPr>
                        <w:ind w:left="283" w:right="397"/>
                        <w:jc w:val="both"/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</w:pPr>
                      <w:r w:rsidRPr="00352475"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  <w:t>Please return enrolmen</w:t>
                      </w:r>
                      <w:r w:rsidR="00AC5FD0" w:rsidRPr="00352475"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  <w:t xml:space="preserve">t form and deposit to the </w:t>
                      </w:r>
                      <w:r w:rsidRPr="00352475"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  <w:t>School Office.</w:t>
                      </w:r>
                    </w:p>
                    <w:p w:rsidR="008941D1" w:rsidRDefault="008941D1" w:rsidP="00660018">
                      <w:pPr>
                        <w:ind w:left="283" w:right="397"/>
                        <w:jc w:val="both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</w:p>
                    <w:p w:rsidR="008941D1" w:rsidRDefault="008941D1" w:rsidP="00C23BED">
                      <w:pPr>
                        <w:jc w:val="both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</w:p>
                    <w:p w:rsidR="008941D1" w:rsidRDefault="008941D1" w:rsidP="006175BC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</w:p>
                    <w:p w:rsidR="008941D1" w:rsidRDefault="008941D1" w:rsidP="006175BC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</w:p>
                    <w:p w:rsidR="008941D1" w:rsidRPr="008941D1" w:rsidRDefault="008941D1" w:rsidP="006175BC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941D1">
        <w:rPr>
          <w:noProof/>
        </w:rPr>
        <w:br w:type="page"/>
      </w:r>
    </w:p>
    <w:p w:rsidR="000E1324" w:rsidRDefault="000E1324" w:rsidP="000E13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276"/>
        <w:jc w:val="both"/>
        <w:rPr>
          <w:rFonts w:ascii="Calibri" w:hAnsi="Calibri"/>
          <w:sz w:val="20"/>
        </w:rPr>
      </w:pPr>
    </w:p>
    <w:p w:rsidR="000E1324" w:rsidRDefault="000E1324" w:rsidP="000E13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276"/>
        <w:jc w:val="both"/>
        <w:rPr>
          <w:rFonts w:ascii="Calibri" w:hAnsi="Calibri"/>
          <w:sz w:val="20"/>
        </w:rPr>
      </w:pPr>
    </w:p>
    <w:p w:rsidR="00C23BED" w:rsidRPr="00CC7F98" w:rsidRDefault="00C23BED" w:rsidP="000E13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276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>Dear Parent / Guardian</w:t>
      </w:r>
    </w:p>
    <w:p w:rsidR="00A5432E" w:rsidRPr="00CC7F98" w:rsidRDefault="00A5432E" w:rsidP="000E13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276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b/>
          <w:noProof/>
          <w:sz w:val="20"/>
        </w:rPr>
        <w:t>CLTC INSTRUMENTAL MUSIC</w:t>
      </w:r>
    </w:p>
    <w:p w:rsidR="00C23BED" w:rsidRPr="00CC7F98" w:rsidRDefault="00C23BED" w:rsidP="000E13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276"/>
        <w:jc w:val="both"/>
        <w:rPr>
          <w:rFonts w:ascii="Calibri" w:hAnsi="Calibri"/>
          <w:sz w:val="20"/>
        </w:rPr>
      </w:pPr>
    </w:p>
    <w:p w:rsidR="00C23BED" w:rsidRPr="00CC7F98" w:rsidRDefault="00C23BED" w:rsidP="000E13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276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>Participating in Instrumental Music is an exciting opportunit</w:t>
      </w:r>
      <w:r w:rsidR="00E515FC" w:rsidRPr="00CC7F98">
        <w:rPr>
          <w:rFonts w:ascii="Calibri" w:hAnsi="Calibri"/>
          <w:sz w:val="20"/>
        </w:rPr>
        <w:t>y offered to students in Years 4</w:t>
      </w:r>
      <w:r w:rsidRPr="00CC7F98">
        <w:rPr>
          <w:rFonts w:ascii="Calibri" w:hAnsi="Calibri"/>
          <w:sz w:val="20"/>
        </w:rPr>
        <w:t xml:space="preserve">-12.  </w:t>
      </w:r>
    </w:p>
    <w:p w:rsidR="00C23BED" w:rsidRPr="00CC7F98" w:rsidRDefault="00C23BED" w:rsidP="000E13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276"/>
        <w:jc w:val="both"/>
        <w:rPr>
          <w:rFonts w:ascii="Calibri" w:hAnsi="Calibri"/>
          <w:sz w:val="20"/>
        </w:rPr>
      </w:pPr>
    </w:p>
    <w:p w:rsidR="00C23BED" w:rsidRPr="00CC7F98" w:rsidRDefault="00C23BED" w:rsidP="000E13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276"/>
        <w:jc w:val="both"/>
        <w:rPr>
          <w:rFonts w:ascii="Calibri" w:hAnsi="Calibri"/>
          <w:b/>
          <w:sz w:val="20"/>
        </w:rPr>
      </w:pPr>
      <w:r w:rsidRPr="00CC7F98">
        <w:rPr>
          <w:rFonts w:ascii="Calibri" w:hAnsi="Calibri"/>
          <w:b/>
          <w:sz w:val="20"/>
        </w:rPr>
        <w:t>CONDITIONS UNDER WHICH INSTRUMENTAL MUSIC LESSONS ARE AVAILABLE:</w:t>
      </w:r>
    </w:p>
    <w:p w:rsidR="00C23BED" w:rsidRPr="00CC7F98" w:rsidRDefault="00C23BED" w:rsidP="000E1324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0" w:right="276" w:firstLine="0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>The student’s work will be subject to report and assessment, as is work in all other school subjects.</w:t>
      </w:r>
    </w:p>
    <w:p w:rsidR="00C23BED" w:rsidRPr="00CC7F98" w:rsidRDefault="00C23BED" w:rsidP="000E1324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right="276" w:hanging="709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 xml:space="preserve">One lesson per week is given during school hours, the student being withdrawn from class at a </w:t>
      </w:r>
      <w:r w:rsidRPr="00CC7F98">
        <w:rPr>
          <w:rFonts w:ascii="Calibri" w:hAnsi="Calibri"/>
          <w:sz w:val="20"/>
        </w:rPr>
        <w:tab/>
        <w:t xml:space="preserve">time which rotates throughout the school day so that the same subject is not missed each </w:t>
      </w:r>
      <w:r w:rsidRPr="00CC7F98">
        <w:rPr>
          <w:rFonts w:ascii="Calibri" w:hAnsi="Calibri"/>
          <w:sz w:val="20"/>
        </w:rPr>
        <w:tab/>
        <w:t>week.</w:t>
      </w:r>
    </w:p>
    <w:p w:rsidR="00C23BED" w:rsidRPr="00CC7F98" w:rsidRDefault="00C23BED" w:rsidP="000E1324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0" w:right="276" w:firstLine="0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>Each student must practice regularly and consistently. Full parental support is required.</w:t>
      </w:r>
    </w:p>
    <w:p w:rsidR="00C23BED" w:rsidRPr="00CC7F98" w:rsidRDefault="00C23BED" w:rsidP="000E1324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right="276" w:hanging="709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 xml:space="preserve">Students are expected to participate in regular ensemble (group/band) rehearsals and </w:t>
      </w:r>
      <w:r w:rsidRPr="00CC7F98">
        <w:rPr>
          <w:rFonts w:ascii="Calibri" w:hAnsi="Calibri"/>
          <w:sz w:val="20"/>
        </w:rPr>
        <w:tab/>
        <w:t>performances throughout the year.</w:t>
      </w:r>
    </w:p>
    <w:p w:rsidR="00C23BED" w:rsidRPr="00CC7F98" w:rsidRDefault="00C23BED" w:rsidP="000E1324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0" w:right="276" w:firstLine="0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>Payment of charges and hire fees if applicable must be made or lessons will cease.</w:t>
      </w:r>
    </w:p>
    <w:p w:rsidR="00C23BED" w:rsidRPr="00CC7F98" w:rsidRDefault="00C23BED" w:rsidP="000E1324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0" w:right="276" w:firstLine="0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>Your email will be used for communication including absence.</w:t>
      </w:r>
    </w:p>
    <w:p w:rsidR="00C23BED" w:rsidRPr="00CC7F98" w:rsidRDefault="00C23BED" w:rsidP="000E13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276"/>
        <w:jc w:val="both"/>
        <w:rPr>
          <w:rFonts w:ascii="Calibri" w:hAnsi="Calibri"/>
          <w:sz w:val="20"/>
        </w:rPr>
      </w:pPr>
    </w:p>
    <w:p w:rsidR="00C23BED" w:rsidRPr="00CC7F98" w:rsidRDefault="00C23BED" w:rsidP="000E13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276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 xml:space="preserve">There are limited places so please fill in and sign the attached form and return it to </w:t>
      </w:r>
      <w:r w:rsidR="00E515FC" w:rsidRPr="00CC7F98">
        <w:rPr>
          <w:rFonts w:ascii="Calibri" w:hAnsi="Calibri"/>
          <w:sz w:val="20"/>
        </w:rPr>
        <w:t>the Primary School O</w:t>
      </w:r>
      <w:r w:rsidRPr="00CC7F98">
        <w:rPr>
          <w:rFonts w:ascii="Calibri" w:hAnsi="Calibri"/>
          <w:sz w:val="20"/>
        </w:rPr>
        <w:t>ffice with the deposit of $20 before lessons can commence.  Full payment of $100 is required by the 5</w:t>
      </w:r>
      <w:r w:rsidRPr="00CC7F98">
        <w:rPr>
          <w:rFonts w:ascii="Calibri" w:hAnsi="Calibri"/>
          <w:sz w:val="20"/>
          <w:vertAlign w:val="superscript"/>
        </w:rPr>
        <w:t>th</w:t>
      </w:r>
      <w:r w:rsidRPr="00CC7F98">
        <w:rPr>
          <w:rFonts w:ascii="Calibri" w:hAnsi="Calibri"/>
          <w:sz w:val="20"/>
        </w:rPr>
        <w:t xml:space="preserve"> lesson.</w:t>
      </w:r>
      <w:r w:rsidR="008D553A" w:rsidRPr="00CC7F98">
        <w:rPr>
          <w:rFonts w:ascii="Calibri" w:hAnsi="Calibri"/>
          <w:sz w:val="20"/>
        </w:rPr>
        <w:t xml:space="preserve">  </w:t>
      </w:r>
      <w:r w:rsidRPr="00CC7F98">
        <w:rPr>
          <w:rFonts w:ascii="Calibri" w:hAnsi="Calibri"/>
          <w:sz w:val="20"/>
        </w:rPr>
        <w:t>If you have any queries please feel free to contact me at the college.</w:t>
      </w:r>
    </w:p>
    <w:p w:rsidR="00C23BED" w:rsidRPr="00CC7F98" w:rsidRDefault="00C23BED" w:rsidP="000E13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276"/>
        <w:jc w:val="both"/>
        <w:rPr>
          <w:rFonts w:ascii="Calibri" w:hAnsi="Calibri"/>
          <w:sz w:val="20"/>
        </w:rPr>
      </w:pPr>
    </w:p>
    <w:p w:rsidR="00C23BED" w:rsidRPr="00CC7F98" w:rsidRDefault="00C23BED" w:rsidP="000E13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276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>Yours sincerely</w:t>
      </w:r>
    </w:p>
    <w:p w:rsidR="00C23BED" w:rsidRPr="00CC7F98" w:rsidRDefault="00C23BED" w:rsidP="000E13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276"/>
        <w:jc w:val="both"/>
        <w:rPr>
          <w:rFonts w:ascii="Calibri" w:hAnsi="Calibri"/>
          <w:sz w:val="20"/>
        </w:rPr>
      </w:pPr>
    </w:p>
    <w:p w:rsidR="00C23BED" w:rsidRPr="00CC7F98" w:rsidRDefault="00420DF8" w:rsidP="000E13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27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Nathan Moore</w:t>
      </w:r>
    </w:p>
    <w:p w:rsidR="00C23BED" w:rsidRPr="00CC7F98" w:rsidRDefault="00A5432E" w:rsidP="000E13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276"/>
        <w:jc w:val="both"/>
        <w:rPr>
          <w:rFonts w:ascii="Calibri" w:hAnsi="Calibri"/>
          <w:b/>
          <w:sz w:val="20"/>
        </w:rPr>
      </w:pPr>
      <w:r w:rsidRPr="00CC7F98">
        <w:rPr>
          <w:rFonts w:ascii="Calibri" w:hAnsi="Calibri"/>
          <w:b/>
          <w:sz w:val="20"/>
        </w:rPr>
        <w:t xml:space="preserve">Principal </w:t>
      </w:r>
      <w:r w:rsidR="00AC5FD0" w:rsidRPr="00CC7F98">
        <w:rPr>
          <w:rFonts w:ascii="Calibri" w:hAnsi="Calibri"/>
          <w:b/>
          <w:sz w:val="20"/>
        </w:rPr>
        <w:t xml:space="preserve">- </w:t>
      </w:r>
      <w:r w:rsidRPr="00CC7F98">
        <w:rPr>
          <w:rFonts w:ascii="Calibri" w:hAnsi="Calibri"/>
          <w:b/>
          <w:sz w:val="20"/>
        </w:rPr>
        <w:t>Primary School</w:t>
      </w:r>
    </w:p>
    <w:p w:rsidR="00CC7F98" w:rsidRPr="00CC7F98" w:rsidRDefault="00CC7F98" w:rsidP="00CC7F9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276"/>
        <w:jc w:val="both"/>
        <w:rPr>
          <w:rFonts w:ascii="Calibri" w:hAnsi="Calibri"/>
          <w:b/>
          <w:sz w:val="20"/>
        </w:rPr>
      </w:pPr>
      <w:r w:rsidRPr="00CC7F98">
        <w:rPr>
          <w:rFonts w:ascii="Calibri" w:hAnsi="Calibri"/>
          <w:b/>
          <w:sz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b/>
          <w:sz w:val="20"/>
        </w:rPr>
        <w:t>……………………..</w:t>
      </w:r>
    </w:p>
    <w:p w:rsidR="00C23BED" w:rsidRPr="00CC7F98" w:rsidRDefault="00AC5FD0" w:rsidP="002F485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Calibri" w:hAnsi="Calibri"/>
          <w:b/>
          <w:sz w:val="20"/>
        </w:rPr>
      </w:pPr>
      <w:r w:rsidRPr="00CC7F98">
        <w:rPr>
          <w:rFonts w:ascii="Calibri" w:hAnsi="Calibri"/>
          <w:b/>
          <w:sz w:val="20"/>
        </w:rPr>
        <w:t>ENROLMENT/PAYMENT FORM</w:t>
      </w:r>
    </w:p>
    <w:p w:rsidR="00C23BED" w:rsidRPr="00CC7F98" w:rsidRDefault="00C23BED" w:rsidP="00CC7F9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 w:val="20"/>
        </w:rPr>
      </w:pPr>
    </w:p>
    <w:p w:rsidR="00C23BED" w:rsidRPr="00CC7F98" w:rsidRDefault="00C23BED" w:rsidP="00CC7F9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80" w:line="324" w:lineRule="auto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 xml:space="preserve">STUDENT </w:t>
      </w:r>
      <w:r w:rsidRPr="00CC7F98">
        <w:rPr>
          <w:rFonts w:ascii="Calibri" w:hAnsi="Calibri"/>
          <w:sz w:val="20"/>
        </w:rPr>
        <w:tab/>
        <w:t>………………………</w:t>
      </w:r>
      <w:r w:rsidR="00CC7F98">
        <w:rPr>
          <w:rFonts w:ascii="Calibri" w:hAnsi="Calibri"/>
          <w:sz w:val="20"/>
        </w:rPr>
        <w:t>……</w:t>
      </w:r>
      <w:r w:rsidRPr="00CC7F98">
        <w:rPr>
          <w:rFonts w:ascii="Calibri" w:hAnsi="Calibri"/>
          <w:sz w:val="20"/>
        </w:rPr>
        <w:t>………………………………………</w:t>
      </w:r>
      <w:r w:rsidRPr="00CC7F98">
        <w:rPr>
          <w:rFonts w:ascii="Calibri" w:hAnsi="Calibri"/>
          <w:sz w:val="20"/>
        </w:rPr>
        <w:tab/>
        <w:t xml:space="preserve">CLASS ………………DATE </w:t>
      </w:r>
      <w:r w:rsidR="00CC7F98">
        <w:rPr>
          <w:rFonts w:ascii="Calibri" w:hAnsi="Calibri"/>
          <w:sz w:val="20"/>
        </w:rPr>
        <w:t>…..</w:t>
      </w:r>
      <w:r w:rsidRPr="00CC7F98">
        <w:rPr>
          <w:rFonts w:ascii="Calibri" w:hAnsi="Calibri"/>
          <w:sz w:val="20"/>
        </w:rPr>
        <w:t>……</w:t>
      </w:r>
      <w:r w:rsidR="008D553A" w:rsidRPr="00CC7F98">
        <w:rPr>
          <w:rFonts w:ascii="Calibri" w:hAnsi="Calibri"/>
          <w:sz w:val="20"/>
        </w:rPr>
        <w:t>……….</w:t>
      </w:r>
      <w:r w:rsidRPr="00CC7F98">
        <w:rPr>
          <w:rFonts w:ascii="Calibri" w:hAnsi="Calibri"/>
          <w:sz w:val="20"/>
        </w:rPr>
        <w:t>………………</w:t>
      </w:r>
    </w:p>
    <w:p w:rsidR="00C23BED" w:rsidRPr="00CC7F98" w:rsidRDefault="00C23BED" w:rsidP="00CC7F9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80" w:line="324" w:lineRule="auto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 xml:space="preserve">INSTRUMENT </w:t>
      </w:r>
      <w:r w:rsidRPr="00CC7F98">
        <w:rPr>
          <w:rFonts w:ascii="Calibri" w:hAnsi="Calibri"/>
          <w:sz w:val="20"/>
        </w:rPr>
        <w:tab/>
        <w:t>………………………………………………</w:t>
      </w:r>
      <w:r w:rsidR="00CC7F98">
        <w:rPr>
          <w:rFonts w:ascii="Calibri" w:hAnsi="Calibri"/>
          <w:sz w:val="20"/>
        </w:rPr>
        <w:t>….</w:t>
      </w:r>
      <w:r w:rsidRPr="00CC7F98">
        <w:rPr>
          <w:rFonts w:ascii="Calibri" w:hAnsi="Calibri"/>
          <w:sz w:val="20"/>
        </w:rPr>
        <w:t>…</w:t>
      </w:r>
      <w:r w:rsidR="008D553A" w:rsidRPr="00CC7F98">
        <w:rPr>
          <w:rFonts w:ascii="Calibri" w:hAnsi="Calibri"/>
          <w:sz w:val="20"/>
        </w:rPr>
        <w:t>…………</w:t>
      </w:r>
      <w:r w:rsidRPr="00CC7F98">
        <w:rPr>
          <w:rFonts w:ascii="Calibri" w:hAnsi="Calibri"/>
          <w:sz w:val="20"/>
        </w:rPr>
        <w:t>…</w:t>
      </w:r>
      <w:r w:rsidRPr="00CC7F98">
        <w:rPr>
          <w:rFonts w:ascii="Calibri" w:hAnsi="Calibri"/>
          <w:sz w:val="20"/>
        </w:rPr>
        <w:tab/>
      </w:r>
      <w:r w:rsidR="00CC7F98">
        <w:rPr>
          <w:rFonts w:ascii="Calibri" w:hAnsi="Calibri"/>
          <w:sz w:val="20"/>
        </w:rPr>
        <w:t xml:space="preserve">    </w:t>
      </w:r>
      <w:r w:rsidRPr="00CC7F98">
        <w:rPr>
          <w:rFonts w:ascii="Calibri" w:hAnsi="Calibri"/>
          <w:sz w:val="20"/>
        </w:rPr>
        <w:t>Have you learned an instrument before    Yes      No</w:t>
      </w:r>
    </w:p>
    <w:p w:rsidR="00C23BED" w:rsidRPr="00CC7F98" w:rsidRDefault="00C23BED" w:rsidP="00CC7F9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80" w:line="324" w:lineRule="auto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 xml:space="preserve">I agree to pay for instrumental tuition AND / OR to hire the above mentioned instrument and to abide by the </w:t>
      </w:r>
      <w:r w:rsidR="00373A83">
        <w:rPr>
          <w:rFonts w:ascii="Calibri" w:hAnsi="Calibri"/>
          <w:sz w:val="20"/>
        </w:rPr>
        <w:t xml:space="preserve">conditions </w:t>
      </w:r>
      <w:r w:rsidRPr="00CC7F98">
        <w:rPr>
          <w:rFonts w:ascii="Calibri" w:hAnsi="Calibri"/>
          <w:sz w:val="20"/>
        </w:rPr>
        <w:t>of hire. I enclose a cheque</w:t>
      </w:r>
      <w:r w:rsidR="002F4859">
        <w:rPr>
          <w:rFonts w:ascii="Calibri" w:hAnsi="Calibri"/>
          <w:sz w:val="20"/>
        </w:rPr>
        <w:t>/</w:t>
      </w:r>
      <w:r w:rsidRPr="00CC7F98">
        <w:rPr>
          <w:rFonts w:ascii="Calibri" w:hAnsi="Calibri"/>
          <w:sz w:val="20"/>
        </w:rPr>
        <w:t>money order / cash for $…</w:t>
      </w:r>
      <w:r w:rsidR="00352475" w:rsidRPr="00CC7F98">
        <w:rPr>
          <w:rFonts w:ascii="Calibri" w:hAnsi="Calibri"/>
          <w:sz w:val="20"/>
        </w:rPr>
        <w:t>……</w:t>
      </w:r>
      <w:r w:rsidR="00CC7F98">
        <w:rPr>
          <w:rFonts w:ascii="Calibri" w:hAnsi="Calibri"/>
          <w:sz w:val="20"/>
        </w:rPr>
        <w:t>…….</w:t>
      </w:r>
      <w:r w:rsidRPr="00CC7F98">
        <w:rPr>
          <w:rFonts w:ascii="Calibri" w:hAnsi="Calibri"/>
          <w:sz w:val="20"/>
        </w:rPr>
        <w:t>…… made payable to the school.</w:t>
      </w:r>
    </w:p>
    <w:p w:rsidR="00352475" w:rsidRPr="00CC7F98" w:rsidRDefault="008D553A" w:rsidP="00CC7F9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80" w:line="324" w:lineRule="auto"/>
        <w:jc w:val="both"/>
        <w:rPr>
          <w:rFonts w:ascii="Calibri" w:hAnsi="Calibri"/>
          <w:b/>
          <w:sz w:val="20"/>
        </w:rPr>
      </w:pPr>
      <w:r w:rsidRPr="00CC7F98">
        <w:rPr>
          <w:rFonts w:ascii="Calibri" w:hAnsi="Calibri"/>
          <w:b/>
          <w:sz w:val="20"/>
        </w:rPr>
        <w:t>CREDIT CARD AUTHORISATION</w:t>
      </w:r>
    </w:p>
    <w:p w:rsidR="00CC7F98" w:rsidRDefault="00C23BED" w:rsidP="00CC7F9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80" w:line="324" w:lineRule="auto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 xml:space="preserve">NAME </w:t>
      </w:r>
      <w:r w:rsidRPr="00CC7F98">
        <w:rPr>
          <w:rFonts w:ascii="Calibri" w:hAnsi="Calibri"/>
          <w:sz w:val="20"/>
        </w:rPr>
        <w:tab/>
        <w:t>…………………………………………………………………</w:t>
      </w:r>
      <w:r w:rsidR="008D553A" w:rsidRPr="00CC7F98">
        <w:rPr>
          <w:rFonts w:ascii="Calibri" w:hAnsi="Calibri"/>
          <w:sz w:val="20"/>
        </w:rPr>
        <w:t>……</w:t>
      </w:r>
      <w:r w:rsidR="00CC7F98">
        <w:rPr>
          <w:rFonts w:ascii="Calibri" w:hAnsi="Calibri"/>
          <w:sz w:val="20"/>
        </w:rPr>
        <w:t>……</w:t>
      </w:r>
      <w:r w:rsidR="008D553A" w:rsidRPr="00CC7F98">
        <w:rPr>
          <w:rFonts w:ascii="Calibri" w:hAnsi="Calibri"/>
          <w:sz w:val="20"/>
        </w:rPr>
        <w:t>……….</w:t>
      </w:r>
    </w:p>
    <w:p w:rsidR="00C23BED" w:rsidRPr="00CC7F98" w:rsidRDefault="008D553A" w:rsidP="00CC7F9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80" w:line="324" w:lineRule="auto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>CONTACT NO.:..…………………</w:t>
      </w:r>
      <w:r w:rsidR="00CC7F98">
        <w:rPr>
          <w:rFonts w:ascii="Calibri" w:hAnsi="Calibri"/>
          <w:sz w:val="20"/>
        </w:rPr>
        <w:t>………………</w:t>
      </w:r>
      <w:r w:rsidRPr="00CC7F98">
        <w:rPr>
          <w:rFonts w:ascii="Calibri" w:hAnsi="Calibri"/>
          <w:sz w:val="20"/>
        </w:rPr>
        <w:t>…</w:t>
      </w:r>
      <w:r w:rsidR="00373A83">
        <w:rPr>
          <w:rFonts w:ascii="Calibri" w:hAnsi="Calibri"/>
          <w:sz w:val="20"/>
        </w:rPr>
        <w:t>………………</w:t>
      </w:r>
      <w:r w:rsidRPr="00CC7F98">
        <w:rPr>
          <w:rFonts w:ascii="Calibri" w:hAnsi="Calibri"/>
          <w:sz w:val="20"/>
        </w:rPr>
        <w:t>…………</w:t>
      </w:r>
      <w:r w:rsidR="00C23BED" w:rsidRPr="00CC7F98">
        <w:rPr>
          <w:rFonts w:ascii="Calibri" w:hAnsi="Calibri"/>
          <w:sz w:val="20"/>
        </w:rPr>
        <w:t>…………</w:t>
      </w:r>
    </w:p>
    <w:p w:rsidR="00C23BED" w:rsidRPr="00CC7F98" w:rsidRDefault="00C23BED" w:rsidP="00CC7F9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80" w:line="324" w:lineRule="auto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 xml:space="preserve">PARENT / GUARDIAN SIGNATURE </w:t>
      </w:r>
      <w:r w:rsidR="008D553A" w:rsidRPr="00CC7F98">
        <w:rPr>
          <w:rFonts w:ascii="Calibri" w:hAnsi="Calibri"/>
          <w:sz w:val="20"/>
        </w:rPr>
        <w:tab/>
        <w:t>…………………………………………</w:t>
      </w:r>
      <w:r w:rsidR="00CC7F98">
        <w:rPr>
          <w:rFonts w:ascii="Calibri" w:hAnsi="Calibri"/>
          <w:sz w:val="20"/>
        </w:rPr>
        <w:t>…………………</w:t>
      </w:r>
      <w:r w:rsidR="008D553A" w:rsidRPr="00CC7F98">
        <w:rPr>
          <w:rFonts w:ascii="Calibri" w:hAnsi="Calibri"/>
          <w:sz w:val="20"/>
        </w:rPr>
        <w:t>…..DATE:….</w:t>
      </w:r>
      <w:r w:rsidRPr="00CC7F98">
        <w:rPr>
          <w:rFonts w:ascii="Calibri" w:hAnsi="Calibri"/>
          <w:sz w:val="20"/>
        </w:rPr>
        <w:t>………………………………………</w:t>
      </w:r>
      <w:r w:rsidR="008D553A" w:rsidRPr="00CC7F98">
        <w:rPr>
          <w:rFonts w:ascii="Calibri" w:hAnsi="Calibri"/>
          <w:sz w:val="20"/>
        </w:rPr>
        <w:t>…</w:t>
      </w:r>
      <w:r w:rsidRPr="00CC7F98">
        <w:rPr>
          <w:rFonts w:ascii="Calibri" w:hAnsi="Calibri"/>
          <w:sz w:val="20"/>
        </w:rPr>
        <w:t>………</w:t>
      </w:r>
    </w:p>
    <w:p w:rsidR="00CC7F98" w:rsidRPr="00CC7F98" w:rsidRDefault="00474DE1" w:rsidP="00CC7F9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80" w:line="324" w:lineRule="auto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 xml:space="preserve">Name of Cardholder: </w:t>
      </w:r>
      <w:r w:rsidR="008D553A" w:rsidRPr="00CC7F98">
        <w:rPr>
          <w:rFonts w:ascii="Calibri" w:hAnsi="Calibri"/>
          <w:sz w:val="20"/>
        </w:rPr>
        <w:t>……………………………</w:t>
      </w:r>
      <w:r w:rsidR="00CC7F98">
        <w:rPr>
          <w:rFonts w:ascii="Calibri" w:hAnsi="Calibri"/>
          <w:sz w:val="20"/>
        </w:rPr>
        <w:t>……………………………..</w:t>
      </w:r>
      <w:r w:rsidR="008D553A" w:rsidRPr="00CC7F98">
        <w:rPr>
          <w:rFonts w:ascii="Calibri" w:hAnsi="Calibri"/>
          <w:sz w:val="20"/>
        </w:rPr>
        <w:t>……………</w:t>
      </w:r>
      <w:r w:rsidR="00373A83">
        <w:rPr>
          <w:rFonts w:ascii="Calibri" w:hAnsi="Calibri"/>
          <w:sz w:val="20"/>
        </w:rPr>
        <w:t>………….</w:t>
      </w:r>
      <w:r w:rsidR="008D553A" w:rsidRPr="00CC7F98">
        <w:rPr>
          <w:rFonts w:ascii="Calibri" w:hAnsi="Calibri"/>
          <w:sz w:val="20"/>
        </w:rPr>
        <w:t>………….</w:t>
      </w:r>
      <w:r w:rsidR="00CC7F98" w:rsidRPr="00CC7F98">
        <w:rPr>
          <w:rFonts w:ascii="Calibri" w:hAnsi="Calibri"/>
          <w:sz w:val="20"/>
        </w:rPr>
        <w:t xml:space="preserve"> Card Type:    VISA    MASTERCARD</w:t>
      </w:r>
    </w:p>
    <w:p w:rsidR="00474DE1" w:rsidRPr="00CC7F98" w:rsidRDefault="00474DE1" w:rsidP="00CC7F9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80" w:line="324" w:lineRule="auto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>Card No.</w:t>
      </w:r>
      <w:r w:rsidR="00373A83">
        <w:rPr>
          <w:rFonts w:ascii="Calibri" w:hAnsi="Calibri"/>
          <w:sz w:val="20"/>
        </w:rPr>
        <w:t xml:space="preserve">         </w:t>
      </w:r>
      <w:r w:rsidRPr="00CC7F98">
        <w:rPr>
          <w:rFonts w:ascii="Calibri" w:hAnsi="Calibri"/>
          <w:sz w:val="20"/>
        </w:rPr>
        <w:t xml:space="preserve"> ____ ____ ____ ____/____ ____ ____ ____/____ ____ ____ ____/____  ____ ____ ___</w:t>
      </w:r>
    </w:p>
    <w:p w:rsidR="008D553A" w:rsidRPr="00CC7F98" w:rsidRDefault="00474DE1" w:rsidP="00CC7F9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80" w:line="324" w:lineRule="auto"/>
        <w:jc w:val="both"/>
        <w:rPr>
          <w:rFonts w:ascii="Calibri" w:hAnsi="Calibri"/>
          <w:sz w:val="20"/>
        </w:rPr>
      </w:pPr>
      <w:r w:rsidRPr="00CC7F98">
        <w:rPr>
          <w:rFonts w:ascii="Calibri" w:hAnsi="Calibri"/>
          <w:sz w:val="20"/>
        </w:rPr>
        <w:t>Expiry Date</w:t>
      </w:r>
      <w:r w:rsidR="002F4859">
        <w:rPr>
          <w:rFonts w:ascii="Calibri" w:hAnsi="Calibri"/>
          <w:sz w:val="20"/>
        </w:rPr>
        <w:t xml:space="preserve">:   </w:t>
      </w:r>
      <w:r w:rsidRPr="00CC7F98">
        <w:rPr>
          <w:rFonts w:ascii="Calibri" w:hAnsi="Calibri"/>
          <w:sz w:val="20"/>
        </w:rPr>
        <w:t xml:space="preserve"> _</w:t>
      </w:r>
      <w:r w:rsidR="002F4859">
        <w:rPr>
          <w:rFonts w:ascii="Calibri" w:hAnsi="Calibri"/>
          <w:sz w:val="20"/>
        </w:rPr>
        <w:t>_</w:t>
      </w:r>
      <w:r w:rsidRPr="00CC7F98">
        <w:rPr>
          <w:rFonts w:ascii="Calibri" w:hAnsi="Calibri"/>
          <w:sz w:val="20"/>
        </w:rPr>
        <w:t>___/_</w:t>
      </w:r>
      <w:r w:rsidR="002F4859">
        <w:rPr>
          <w:rFonts w:ascii="Calibri" w:hAnsi="Calibri"/>
          <w:sz w:val="20"/>
        </w:rPr>
        <w:t>_</w:t>
      </w:r>
      <w:r w:rsidRPr="00CC7F98">
        <w:rPr>
          <w:rFonts w:ascii="Calibri" w:hAnsi="Calibri"/>
          <w:sz w:val="20"/>
        </w:rPr>
        <w:t>___</w:t>
      </w:r>
      <w:r w:rsidRPr="00CC7F98">
        <w:rPr>
          <w:rFonts w:ascii="Calibri" w:hAnsi="Calibri"/>
          <w:sz w:val="20"/>
        </w:rPr>
        <w:tab/>
      </w:r>
      <w:r w:rsidR="002F4859">
        <w:rPr>
          <w:rFonts w:ascii="Calibri" w:hAnsi="Calibri"/>
          <w:sz w:val="20"/>
        </w:rPr>
        <w:t xml:space="preserve">     </w:t>
      </w:r>
      <w:r w:rsidRPr="00CC7F98">
        <w:rPr>
          <w:rFonts w:ascii="Calibri" w:hAnsi="Calibri"/>
          <w:sz w:val="20"/>
        </w:rPr>
        <w:t>3 Digit Verification Number</w:t>
      </w:r>
      <w:r w:rsidR="002F4859">
        <w:rPr>
          <w:rFonts w:ascii="Calibri" w:hAnsi="Calibri"/>
          <w:sz w:val="20"/>
        </w:rPr>
        <w:t xml:space="preserve">:    </w:t>
      </w:r>
      <w:r w:rsidRPr="00CC7F98">
        <w:rPr>
          <w:rFonts w:ascii="Calibri" w:hAnsi="Calibri"/>
          <w:sz w:val="20"/>
        </w:rPr>
        <w:t xml:space="preserve"> _</w:t>
      </w:r>
      <w:r w:rsidR="002F4859">
        <w:rPr>
          <w:rFonts w:ascii="Calibri" w:hAnsi="Calibri"/>
          <w:sz w:val="20"/>
        </w:rPr>
        <w:t>_</w:t>
      </w:r>
      <w:r w:rsidRPr="00CC7F98">
        <w:rPr>
          <w:rFonts w:ascii="Calibri" w:hAnsi="Calibri"/>
          <w:sz w:val="20"/>
        </w:rPr>
        <w:t>___ _</w:t>
      </w:r>
      <w:r w:rsidR="002F4859">
        <w:rPr>
          <w:rFonts w:ascii="Calibri" w:hAnsi="Calibri"/>
          <w:sz w:val="20"/>
        </w:rPr>
        <w:t>_</w:t>
      </w:r>
      <w:r w:rsidRPr="00CC7F98">
        <w:rPr>
          <w:rFonts w:ascii="Calibri" w:hAnsi="Calibri"/>
          <w:sz w:val="20"/>
        </w:rPr>
        <w:t>___ __</w:t>
      </w:r>
      <w:r w:rsidR="002F4859">
        <w:rPr>
          <w:rFonts w:ascii="Calibri" w:hAnsi="Calibri"/>
          <w:sz w:val="20"/>
        </w:rPr>
        <w:t>_</w:t>
      </w:r>
      <w:r w:rsidRPr="00CC7F98">
        <w:rPr>
          <w:rFonts w:ascii="Calibri" w:hAnsi="Calibri"/>
          <w:sz w:val="20"/>
        </w:rPr>
        <w:t>__   Expiry Date:</w:t>
      </w:r>
      <w:r w:rsidR="002F4859">
        <w:rPr>
          <w:rFonts w:ascii="Calibri" w:hAnsi="Calibri"/>
          <w:sz w:val="20"/>
        </w:rPr>
        <w:t xml:space="preserve">  </w:t>
      </w:r>
      <w:r w:rsidRPr="00CC7F98">
        <w:rPr>
          <w:rFonts w:ascii="Calibri" w:hAnsi="Calibri"/>
          <w:sz w:val="20"/>
        </w:rPr>
        <w:t xml:space="preserve"> __</w:t>
      </w:r>
      <w:r w:rsidR="002F4859">
        <w:rPr>
          <w:rFonts w:ascii="Calibri" w:hAnsi="Calibri"/>
          <w:sz w:val="20"/>
        </w:rPr>
        <w:t>_</w:t>
      </w:r>
      <w:r w:rsidRPr="00CC7F98">
        <w:rPr>
          <w:rFonts w:ascii="Calibri" w:hAnsi="Calibri"/>
          <w:sz w:val="20"/>
        </w:rPr>
        <w:t>__</w:t>
      </w:r>
      <w:r w:rsidR="002F4859">
        <w:rPr>
          <w:rFonts w:ascii="Calibri" w:hAnsi="Calibri"/>
          <w:sz w:val="20"/>
        </w:rPr>
        <w:t xml:space="preserve"> </w:t>
      </w:r>
      <w:r w:rsidRPr="00CC7F98">
        <w:rPr>
          <w:rFonts w:ascii="Calibri" w:hAnsi="Calibri"/>
          <w:sz w:val="20"/>
        </w:rPr>
        <w:t>/___</w:t>
      </w:r>
      <w:r w:rsidR="002F4859">
        <w:rPr>
          <w:rFonts w:ascii="Calibri" w:hAnsi="Calibri"/>
          <w:sz w:val="20"/>
        </w:rPr>
        <w:t>_</w:t>
      </w:r>
      <w:r w:rsidRPr="00CC7F98">
        <w:rPr>
          <w:rFonts w:ascii="Calibri" w:hAnsi="Calibri"/>
          <w:sz w:val="20"/>
        </w:rPr>
        <w:t>_</w:t>
      </w:r>
    </w:p>
    <w:p w:rsidR="00474DE1" w:rsidRPr="00474DE1" w:rsidRDefault="00474DE1" w:rsidP="00C23BE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24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sectPr w:rsidR="00474DE1" w:rsidRPr="00474DE1" w:rsidSect="00A5432E">
      <w:pgSz w:w="12240" w:h="15840"/>
      <w:pgMar w:top="2722" w:right="1304" w:bottom="1531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94E" w:rsidRDefault="00D7694E">
      <w:r>
        <w:separator/>
      </w:r>
    </w:p>
  </w:endnote>
  <w:endnote w:type="continuationSeparator" w:id="0">
    <w:p w:rsidR="00D7694E" w:rsidRDefault="00D7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94E" w:rsidRDefault="00D7694E">
      <w:r>
        <w:separator/>
      </w:r>
    </w:p>
  </w:footnote>
  <w:footnote w:type="continuationSeparator" w:id="0">
    <w:p w:rsidR="00D7694E" w:rsidRDefault="00D7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A14E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EF3744"/>
    <w:multiLevelType w:val="hybridMultilevel"/>
    <w:tmpl w:val="425400D0"/>
    <w:lvl w:ilvl="0" w:tplc="05ACE322">
      <w:numFmt w:val="bullet"/>
      <w:lvlText w:val="-"/>
      <w:lvlJc w:val="left"/>
      <w:pPr>
        <w:ind w:left="720" w:hanging="360"/>
      </w:pPr>
      <w:rPr>
        <w:rFonts w:ascii="News Gothic MT" w:eastAsiaTheme="minorEastAsia" w:hAnsi="News Gothic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816DE"/>
    <w:multiLevelType w:val="hybridMultilevel"/>
    <w:tmpl w:val="15C22788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DynamicGuides" w:val="1"/>
    <w:docVar w:name="ShowMarginGuides" w:val="0"/>
    <w:docVar w:name="ShowOutlines" w:val="0"/>
    <w:docVar w:name="ShowStaticGuides" w:val="1"/>
  </w:docVars>
  <w:rsids>
    <w:rsidRoot w:val="00D94C7F"/>
    <w:rsid w:val="00032F21"/>
    <w:rsid w:val="00092510"/>
    <w:rsid w:val="000E1324"/>
    <w:rsid w:val="000E6185"/>
    <w:rsid w:val="0011584A"/>
    <w:rsid w:val="001D4169"/>
    <w:rsid w:val="0022287E"/>
    <w:rsid w:val="002F4859"/>
    <w:rsid w:val="00303568"/>
    <w:rsid w:val="00352475"/>
    <w:rsid w:val="00357E6A"/>
    <w:rsid w:val="00367C6C"/>
    <w:rsid w:val="0037165C"/>
    <w:rsid w:val="00373A83"/>
    <w:rsid w:val="00376CF2"/>
    <w:rsid w:val="003F4489"/>
    <w:rsid w:val="00420DF8"/>
    <w:rsid w:val="004316A0"/>
    <w:rsid w:val="0045045B"/>
    <w:rsid w:val="00474DE1"/>
    <w:rsid w:val="004D5E0E"/>
    <w:rsid w:val="00505BBE"/>
    <w:rsid w:val="00507837"/>
    <w:rsid w:val="00513901"/>
    <w:rsid w:val="00543C32"/>
    <w:rsid w:val="0061183C"/>
    <w:rsid w:val="006175BC"/>
    <w:rsid w:val="00660018"/>
    <w:rsid w:val="00696D1C"/>
    <w:rsid w:val="006E4B2E"/>
    <w:rsid w:val="007860AE"/>
    <w:rsid w:val="007D3210"/>
    <w:rsid w:val="00804590"/>
    <w:rsid w:val="00816B89"/>
    <w:rsid w:val="008941D1"/>
    <w:rsid w:val="008A4F76"/>
    <w:rsid w:val="008D553A"/>
    <w:rsid w:val="008E059B"/>
    <w:rsid w:val="00924D38"/>
    <w:rsid w:val="00930228"/>
    <w:rsid w:val="00981FD5"/>
    <w:rsid w:val="0098516B"/>
    <w:rsid w:val="009B18A5"/>
    <w:rsid w:val="00A119FA"/>
    <w:rsid w:val="00A5432E"/>
    <w:rsid w:val="00A72F49"/>
    <w:rsid w:val="00AA31C1"/>
    <w:rsid w:val="00AA51B2"/>
    <w:rsid w:val="00AC5FD0"/>
    <w:rsid w:val="00B31EE9"/>
    <w:rsid w:val="00C005D0"/>
    <w:rsid w:val="00C23BED"/>
    <w:rsid w:val="00CB636F"/>
    <w:rsid w:val="00CC4E40"/>
    <w:rsid w:val="00CC7F98"/>
    <w:rsid w:val="00D24303"/>
    <w:rsid w:val="00D6779C"/>
    <w:rsid w:val="00D7694E"/>
    <w:rsid w:val="00D94C7F"/>
    <w:rsid w:val="00DA3D7F"/>
    <w:rsid w:val="00DD51E0"/>
    <w:rsid w:val="00DF78D8"/>
    <w:rsid w:val="00E374E8"/>
    <w:rsid w:val="00E515FC"/>
    <w:rsid w:val="00E51AB6"/>
    <w:rsid w:val="00E77187"/>
    <w:rsid w:val="00E85CC3"/>
    <w:rsid w:val="00E970CD"/>
    <w:rsid w:val="00EE5483"/>
    <w:rsid w:val="00EF05A9"/>
    <w:rsid w:val="00F066E6"/>
    <w:rsid w:val="00F627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AF0272A4-4E00-437A-B4A2-B2DC5EE4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04D6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paragraph" w:styleId="Heading2">
    <w:name w:val="heading 2"/>
    <w:basedOn w:val="Normal"/>
    <w:link w:val="Heading2Char"/>
    <w:unhideWhenUsed/>
    <w:qFormat/>
    <w:rsid w:val="00356BB8"/>
    <w:pPr>
      <w:jc w:val="center"/>
      <w:outlineLvl w:val="1"/>
    </w:pPr>
    <w:rPr>
      <w:bCs/>
      <w:color w:val="FFFFFF" w:themeColor="background1"/>
      <w:sz w:val="22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45DA"/>
  </w:style>
  <w:style w:type="paragraph" w:styleId="Footer">
    <w:name w:val="footer"/>
    <w:basedOn w:val="Normal"/>
    <w:link w:val="FooterChar"/>
    <w:unhideWhenUsed/>
    <w:rsid w:val="008604D6"/>
    <w:pPr>
      <w:jc w:val="center"/>
    </w:pPr>
    <w:rPr>
      <w:color w:val="441700" w:themeColor="accent2"/>
      <w:sz w:val="18"/>
    </w:rPr>
  </w:style>
  <w:style w:type="character" w:customStyle="1" w:styleId="FooterChar">
    <w:name w:val="Footer Char"/>
    <w:basedOn w:val="DefaultParagraphFont"/>
    <w:link w:val="Footer"/>
    <w:rsid w:val="008604D6"/>
    <w:rPr>
      <w:color w:val="441700" w:themeColor="accent2"/>
      <w:sz w:val="18"/>
    </w:rPr>
  </w:style>
  <w:style w:type="paragraph" w:styleId="Title">
    <w:name w:val="Title"/>
    <w:basedOn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paragraph" w:styleId="Subtitle">
    <w:name w:val="Subtitle"/>
    <w:basedOn w:val="Normal"/>
    <w:link w:val="SubtitleChar"/>
    <w:qFormat/>
    <w:rsid w:val="00356BB8"/>
    <w:pPr>
      <w:numPr>
        <w:ilvl w:val="1"/>
      </w:numPr>
      <w:jc w:val="center"/>
    </w:pPr>
    <w:rPr>
      <w:iCs/>
      <w:caps/>
      <w:color w:val="00676D" w:themeColor="accent3"/>
      <w:spacing w:val="20"/>
      <w:sz w:val="56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00676D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56BB8"/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paragraph" w:styleId="Date">
    <w:name w:val="Date"/>
    <w:basedOn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</w:rPr>
  </w:style>
  <w:style w:type="paragraph" w:styleId="ListParagraph">
    <w:name w:val="List Paragraph"/>
    <w:basedOn w:val="Normal"/>
    <w:rsid w:val="006175BC"/>
    <w:pPr>
      <w:ind w:left="720"/>
      <w:contextualSpacing/>
    </w:pPr>
  </w:style>
  <w:style w:type="paragraph" w:customStyle="1" w:styleId="Body">
    <w:name w:val="Body"/>
    <w:rsid w:val="00C23BED"/>
    <w:rPr>
      <w:rFonts w:ascii="Helvetica" w:eastAsia="ヒラギノ角ゴ Pro W3" w:hAnsi="Helvetica" w:cs="Times New Roman"/>
      <w:color w:val="000000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AC5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5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hout Poster">
      <a:dk1>
        <a:sysClr val="windowText" lastClr="000000"/>
      </a:dk1>
      <a:lt1>
        <a:sysClr val="window" lastClr="FFFFFF"/>
      </a:lt1>
      <a:dk2>
        <a:srgbClr val="00B4E3"/>
      </a:dk2>
      <a:lt2>
        <a:srgbClr val="1BB35D"/>
      </a:lt2>
      <a:accent1>
        <a:srgbClr val="001645"/>
      </a:accent1>
      <a:accent2>
        <a:srgbClr val="441700"/>
      </a:accent2>
      <a:accent3>
        <a:srgbClr val="00676D"/>
      </a:accent3>
      <a:accent4>
        <a:srgbClr val="CAB30A"/>
      </a:accent4>
      <a:accent5>
        <a:srgbClr val="BB0F2B"/>
      </a:accent5>
      <a:accent6>
        <a:srgbClr val="A49660"/>
      </a:accent6>
      <a:hlink>
        <a:srgbClr val="523B3D"/>
      </a:hlink>
      <a:folHlink>
        <a:srgbClr val="C67E1F"/>
      </a:folHlink>
    </a:clrScheme>
    <a:fontScheme name="Shout Poster">
      <a:majorFont>
        <a:latin typeface="Rockwell Extra Bold"/>
        <a:ea typeface=""/>
        <a:cs typeface=""/>
        <a:font script="Jpan" typeface="ヒラギノ角ゴ Pro W3"/>
      </a:majorFont>
      <a:minorFont>
        <a:latin typeface="News Gothic MT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655F4E786B8498BEAA2FE9E34FA50" ma:contentTypeVersion="3" ma:contentTypeDescription="Create a new document." ma:contentTypeScope="" ma:versionID="5c0bcd8f1e46212f4d5aee1f5b909250">
  <xsd:schema xmlns:xsd="http://www.w3.org/2001/XMLSchema" xmlns:xs="http://www.w3.org/2001/XMLSchema" xmlns:p="http://schemas.microsoft.com/office/2006/metadata/properties" xmlns:ns2="80ebdd2e-2a79-4ec2-9e8a-ba959cb8afdb" targetNamespace="http://schemas.microsoft.com/office/2006/metadata/properties" ma:root="true" ma:fieldsID="ffcb30841465ab2f734dd6e0f13c6292" ns2:_="">
    <xsd:import namespace="80ebdd2e-2a79-4ec2-9e8a-ba959cb8af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dd2e-2a79-4ec2-9e8a-ba959cb8af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B21F0-FD4A-4C5B-9B25-EF5F6DB1D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E2E8B-C57D-4F6D-9ADC-A488C7F99F17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0ebdd2e-2a79-4ec2-9e8a-ba959cb8afd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055ECC-4C46-4987-AF50-8C5A780B2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bdd2e-2a79-4ec2-9e8a-ba959cb8a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Hinch</dc:creator>
  <cp:lastModifiedBy>Rigoni, Mia M</cp:lastModifiedBy>
  <cp:revision>2</cp:revision>
  <cp:lastPrinted>2020-05-18T01:44:00Z</cp:lastPrinted>
  <dcterms:created xsi:type="dcterms:W3CDTF">2020-05-18T01:45:00Z</dcterms:created>
  <dcterms:modified xsi:type="dcterms:W3CDTF">2020-05-18T01:45:00Z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0x010100036655F4E786B8498BEAA2FE9E34FA50</vt:lpwstr>
  </property>
</Properties>
</file>